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Ключи к заданиям шк</w:t>
      </w:r>
      <w:r w:rsidR="00376DB4">
        <w:rPr>
          <w:b/>
          <w:bCs/>
        </w:rPr>
        <w:t>ольного этапа для участников 10</w:t>
      </w:r>
      <w:r w:rsidRPr="00EA2970">
        <w:rPr>
          <w:b/>
          <w:bCs/>
        </w:rPr>
        <w:t xml:space="preserve"> классов</w:t>
      </w:r>
    </w:p>
    <w:p w:rsidR="00B86E48" w:rsidRPr="00EA2970" w:rsidRDefault="00B86E48" w:rsidP="00B86E48">
      <w:pPr>
        <w:pStyle w:val="Default"/>
        <w:rPr>
          <w:b/>
          <w:bCs/>
        </w:rPr>
      </w:pPr>
    </w:p>
    <w:p w:rsidR="0075604D" w:rsidRPr="00EA2970" w:rsidRDefault="0075604D" w:rsidP="0075604D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1</w:t>
      </w:r>
    </w:p>
    <w:p w:rsidR="0075604D" w:rsidRPr="00EA2970" w:rsidRDefault="0075604D" w:rsidP="0075604D">
      <w:pPr>
        <w:pStyle w:val="Default"/>
        <w:rPr>
          <w:b/>
          <w:bCs/>
        </w:rPr>
      </w:pP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t xml:space="preserve">1. Иван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Иванович – </w:t>
      </w:r>
      <w:r w:rsidRPr="000B45DD">
        <w:rPr>
          <w:b/>
        </w:rPr>
        <w:t>1 балл</w:t>
      </w:r>
      <w:r>
        <w:t xml:space="preserve">, Шишкин – </w:t>
      </w:r>
      <w:r w:rsidRPr="000B45DD">
        <w:rPr>
          <w:b/>
        </w:rPr>
        <w:t>1балл</w:t>
      </w:r>
      <w:r>
        <w:t xml:space="preserve">,  </w:t>
      </w:r>
    </w:p>
    <w:p w:rsidR="0075604D" w:rsidRPr="000B45DD" w:rsidRDefault="003D1BB3" w:rsidP="0075604D">
      <w:pPr>
        <w:pStyle w:val="Default"/>
        <w:spacing w:after="21"/>
        <w:ind w:left="720"/>
      </w:pPr>
      <w:r>
        <w:t>2. Илья</w:t>
      </w:r>
      <w:r w:rsidR="0075604D">
        <w:t xml:space="preserve"> – </w:t>
      </w:r>
      <w:r w:rsidR="0075604D" w:rsidRPr="000B45DD">
        <w:rPr>
          <w:b/>
        </w:rPr>
        <w:t>1 балл</w:t>
      </w:r>
      <w:r>
        <w:t>, Ефимович</w:t>
      </w:r>
      <w:r w:rsidR="0075604D">
        <w:t xml:space="preserve"> – </w:t>
      </w:r>
      <w:r w:rsidR="0075604D" w:rsidRPr="000B45DD">
        <w:rPr>
          <w:b/>
        </w:rPr>
        <w:t>1 балл</w:t>
      </w:r>
      <w:r>
        <w:t>, Репин</w:t>
      </w:r>
      <w:r w:rsidR="0075604D">
        <w:t xml:space="preserve"> – </w:t>
      </w:r>
      <w:r w:rsidR="0075604D" w:rsidRPr="000B45DD">
        <w:rPr>
          <w:b/>
        </w:rPr>
        <w:t>1 балл</w:t>
      </w:r>
      <w:r w:rsidR="0075604D">
        <w:t>,</w:t>
      </w:r>
    </w:p>
    <w:p w:rsidR="0075604D" w:rsidRPr="00EA2970" w:rsidRDefault="003D1BB3" w:rsidP="0075604D">
      <w:pPr>
        <w:pStyle w:val="Default"/>
        <w:spacing w:after="21"/>
        <w:ind w:left="720"/>
      </w:pPr>
      <w:r>
        <w:t>3. Павел</w:t>
      </w:r>
      <w:r w:rsidR="0075604D">
        <w:t xml:space="preserve"> – </w:t>
      </w:r>
      <w:r w:rsidR="0075604D" w:rsidRPr="000B45DD">
        <w:rPr>
          <w:b/>
        </w:rPr>
        <w:t>1 балл</w:t>
      </w:r>
      <w:r>
        <w:t>, Михайлович</w:t>
      </w:r>
      <w:r w:rsidR="0075604D">
        <w:t xml:space="preserve"> – </w:t>
      </w:r>
      <w:r w:rsidR="0075604D" w:rsidRPr="000B45DD">
        <w:rPr>
          <w:b/>
        </w:rPr>
        <w:t>1 балл</w:t>
      </w:r>
      <w:r>
        <w:t>, Третьяков</w:t>
      </w:r>
      <w:r w:rsidR="0075604D">
        <w:t xml:space="preserve"> – </w:t>
      </w:r>
      <w:r w:rsidR="0075604D" w:rsidRPr="000B45DD">
        <w:rPr>
          <w:b/>
        </w:rPr>
        <w:t>1 балл</w:t>
      </w:r>
      <w:r w:rsidR="0075604D">
        <w:t xml:space="preserve">,                                                                                    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 xml:space="preserve">XIX </w:t>
      </w:r>
      <w:r>
        <w:t xml:space="preserve">век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t xml:space="preserve">Третьяковская – </w:t>
      </w:r>
      <w:r w:rsidRPr="0075604D">
        <w:rPr>
          <w:b/>
        </w:rPr>
        <w:t>1 балл</w:t>
      </w:r>
      <w:r>
        <w:t xml:space="preserve">, галерея – </w:t>
      </w:r>
      <w:r w:rsidRPr="0075604D">
        <w:rPr>
          <w:b/>
        </w:rPr>
        <w:t>1 балл</w:t>
      </w:r>
      <w:r>
        <w:t>,</w:t>
      </w:r>
    </w:p>
    <w:p w:rsidR="0075604D" w:rsidRPr="0075604D" w:rsidRDefault="0075604D" w:rsidP="0075604D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>
        <w:t xml:space="preserve">Деятели искусства – </w:t>
      </w:r>
      <w:r w:rsidRPr="00FB4DF0">
        <w:rPr>
          <w:b/>
        </w:rPr>
        <w:t>1 балл</w:t>
      </w:r>
      <w:r>
        <w:t xml:space="preserve">, 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 w:rsidRPr="000B45DD">
        <w:t xml:space="preserve">1. </w:t>
      </w:r>
      <w:r>
        <w:t xml:space="preserve">Напряженный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отрешенный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>
        <w:t xml:space="preserve">, </w:t>
      </w:r>
    </w:p>
    <w:p w:rsidR="0075604D" w:rsidRDefault="0075604D" w:rsidP="0075604D">
      <w:pPr>
        <w:pStyle w:val="Default"/>
        <w:spacing w:after="21"/>
        <w:ind w:left="720"/>
      </w:pPr>
      <w:r>
        <w:t>2.</w:t>
      </w:r>
      <w:r w:rsidRPr="000B45DD">
        <w:t xml:space="preserve"> </w:t>
      </w:r>
      <w:r>
        <w:t xml:space="preserve">Уверенный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>
        <w:rPr>
          <w:b/>
        </w:rPr>
        <w:t xml:space="preserve">, </w:t>
      </w:r>
      <w:r w:rsidRPr="00CC2508">
        <w:t>торжественный</w:t>
      </w:r>
      <w:r>
        <w:rPr>
          <w:b/>
        </w:rPr>
        <w:t xml:space="preserve"> – 1 балл, </w:t>
      </w:r>
    </w:p>
    <w:p w:rsidR="0075604D" w:rsidRPr="00CC2508" w:rsidRDefault="0075604D" w:rsidP="0075604D">
      <w:pPr>
        <w:pStyle w:val="Default"/>
        <w:spacing w:after="21"/>
        <w:ind w:left="720"/>
      </w:pPr>
      <w:r>
        <w:t>3.</w:t>
      </w:r>
      <w:r w:rsidRPr="000B45DD">
        <w:t xml:space="preserve"> </w:t>
      </w:r>
      <w:r>
        <w:t xml:space="preserve"> </w:t>
      </w:r>
      <w:r w:rsidR="00591EB3">
        <w:t xml:space="preserve">Серьезный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 w:rsidR="00E20694">
        <w:rPr>
          <w:b/>
        </w:rPr>
        <w:t>,</w:t>
      </w:r>
      <w:r w:rsidRPr="00CC2508">
        <w:t xml:space="preserve"> </w:t>
      </w:r>
      <w:r w:rsidR="00591EB3">
        <w:t xml:space="preserve">сосредоточенный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>
        <w:rPr>
          <w:b/>
        </w:rPr>
        <w:t>,</w:t>
      </w:r>
    </w:p>
    <w:p w:rsidR="0075604D" w:rsidRPr="00DC7148" w:rsidRDefault="0075604D" w:rsidP="0075604D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>
        <w:t>Засчитываются соответствующие определения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t>1.</w:t>
      </w:r>
      <w:r w:rsidRPr="00EA2970">
        <w:t xml:space="preserve"> </w:t>
      </w:r>
      <w:r>
        <w:t xml:space="preserve"> </w:t>
      </w:r>
      <w:r w:rsidR="00E20694">
        <w:t xml:space="preserve">Поза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 w:rsidR="008F659F">
        <w:t xml:space="preserve"> утомленный</w:t>
      </w:r>
      <w:r w:rsidRPr="00EA2970">
        <w:t xml:space="preserve"> – </w:t>
      </w:r>
      <w:r w:rsidRPr="00EA2970">
        <w:rPr>
          <w:b/>
        </w:rPr>
        <w:t>1 балл</w:t>
      </w:r>
      <w:r w:rsidRPr="00EA2970">
        <w:t>,</w:t>
      </w:r>
    </w:p>
    <w:p w:rsidR="00E20694" w:rsidRDefault="0075604D" w:rsidP="0075604D">
      <w:pPr>
        <w:pStyle w:val="Default"/>
        <w:spacing w:after="21"/>
        <w:ind w:left="720"/>
      </w:pPr>
      <w:r>
        <w:t xml:space="preserve">2.  </w:t>
      </w:r>
      <w:r w:rsidR="00E20694">
        <w:t xml:space="preserve">Контрастность </w:t>
      </w:r>
      <w:r w:rsidR="00E20694" w:rsidRPr="00EA2970">
        <w:t xml:space="preserve">– </w:t>
      </w:r>
      <w:r w:rsidR="00E20694" w:rsidRPr="00EA2970">
        <w:rPr>
          <w:b/>
        </w:rPr>
        <w:t>1 балл</w:t>
      </w:r>
      <w:r w:rsidR="00E20694" w:rsidRPr="00EA2970">
        <w:t>,</w:t>
      </w:r>
      <w:r w:rsidR="00E20694">
        <w:t xml:space="preserve"> цвета </w:t>
      </w:r>
      <w:r w:rsidR="00E20694" w:rsidRPr="00EA2970">
        <w:t xml:space="preserve">– </w:t>
      </w:r>
      <w:r w:rsidR="00E20694" w:rsidRPr="00EA2970">
        <w:rPr>
          <w:b/>
        </w:rPr>
        <w:t>1 балл</w:t>
      </w:r>
      <w:r w:rsidR="00E20694">
        <w:rPr>
          <w:b/>
        </w:rPr>
        <w:t xml:space="preserve">, </w:t>
      </w:r>
      <w:r w:rsidR="00E20694">
        <w:t xml:space="preserve">уверенность – </w:t>
      </w:r>
      <w:r w:rsidR="00E20694" w:rsidRPr="00461FC9">
        <w:rPr>
          <w:b/>
        </w:rPr>
        <w:t>1 балл</w:t>
      </w:r>
      <w:r w:rsidR="00E20694">
        <w:t xml:space="preserve">, </w:t>
      </w:r>
    </w:p>
    <w:p w:rsidR="00E20694" w:rsidRDefault="0075604D" w:rsidP="0075604D">
      <w:pPr>
        <w:pStyle w:val="Default"/>
        <w:spacing w:after="21"/>
        <w:ind w:left="720"/>
      </w:pPr>
      <w:r>
        <w:t>3.</w:t>
      </w:r>
      <w:r w:rsidRPr="00F07EC3">
        <w:t xml:space="preserve"> </w:t>
      </w:r>
      <w:r>
        <w:t xml:space="preserve"> </w:t>
      </w:r>
      <w:r w:rsidR="00E20694" w:rsidRPr="00E20694">
        <w:t xml:space="preserve">Сдержанный – </w:t>
      </w:r>
      <w:r w:rsidR="00E20694" w:rsidRPr="008F659F">
        <w:rPr>
          <w:b/>
        </w:rPr>
        <w:t>1 балл</w:t>
      </w:r>
      <w:r w:rsidR="00E20694" w:rsidRPr="00E20694">
        <w:t xml:space="preserve">, колорит – </w:t>
      </w:r>
      <w:r w:rsidR="00E20694" w:rsidRPr="008F659F">
        <w:rPr>
          <w:b/>
        </w:rPr>
        <w:t>1 балл</w:t>
      </w:r>
      <w:r w:rsidR="00E20694" w:rsidRPr="00E20694">
        <w:t xml:space="preserve">, скромность – </w:t>
      </w:r>
      <w:r w:rsidR="00E20694" w:rsidRPr="008F659F">
        <w:rPr>
          <w:b/>
        </w:rPr>
        <w:t>1 балл</w:t>
      </w:r>
      <w:r w:rsidR="00E20694" w:rsidRPr="00E20694">
        <w:t>,</w:t>
      </w:r>
    </w:p>
    <w:p w:rsidR="0075604D" w:rsidRPr="00461FC9" w:rsidRDefault="00E20694" w:rsidP="0075604D">
      <w:pPr>
        <w:pStyle w:val="Default"/>
        <w:spacing w:after="21"/>
        <w:ind w:left="720"/>
      </w:pPr>
      <w:r w:rsidRPr="00EA2970">
        <w:rPr>
          <w:b/>
        </w:rPr>
        <w:t xml:space="preserve"> </w:t>
      </w:r>
      <w:r w:rsidR="0075604D" w:rsidRPr="00EA2970">
        <w:rPr>
          <w:b/>
        </w:rPr>
        <w:t>Примечание.</w:t>
      </w:r>
      <w:r w:rsidR="0075604D">
        <w:rPr>
          <w:b/>
        </w:rPr>
        <w:t xml:space="preserve"> </w:t>
      </w:r>
      <w:r w:rsidR="0075604D" w:rsidRPr="00461FC9">
        <w:t>Засчитываются соответствующие определения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>.</w:t>
      </w:r>
      <w:r w:rsidRPr="00EA2970">
        <w:t xml:space="preserve"> </w:t>
      </w:r>
      <w:r>
        <w:t xml:space="preserve"> жанр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портрет – </w:t>
      </w:r>
      <w:r w:rsidRPr="00415A92">
        <w:rPr>
          <w:b/>
        </w:rPr>
        <w:t>1 балл</w:t>
      </w:r>
      <w:r>
        <w:t xml:space="preserve">, </w:t>
      </w:r>
    </w:p>
    <w:p w:rsidR="0075604D" w:rsidRDefault="0075604D" w:rsidP="0075604D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</w:t>
      </w:r>
      <w:r w:rsidR="00F56DC6">
        <w:t>Авторство</w:t>
      </w:r>
      <w:r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 w:rsidR="00F56DC6">
        <w:t xml:space="preserve"> Репина </w:t>
      </w:r>
      <w:r w:rsidR="00F56DC6" w:rsidRPr="00EA2970">
        <w:t xml:space="preserve">– </w:t>
      </w:r>
      <w:r w:rsidR="00F56DC6" w:rsidRPr="00EA2970">
        <w:rPr>
          <w:b/>
        </w:rPr>
        <w:t>1 балл</w:t>
      </w:r>
    </w:p>
    <w:p w:rsidR="0075604D" w:rsidRDefault="0075604D" w:rsidP="0075604D">
      <w:pPr>
        <w:pStyle w:val="Default"/>
        <w:spacing w:after="21"/>
        <w:ind w:left="720"/>
      </w:pPr>
      <w:r>
        <w:t xml:space="preserve">с. эпоха – </w:t>
      </w:r>
      <w:r w:rsidRPr="004F30FF">
        <w:rPr>
          <w:b/>
        </w:rPr>
        <w:t>1 балл</w:t>
      </w:r>
      <w:r>
        <w:t xml:space="preserve">, </w:t>
      </w:r>
    </w:p>
    <w:p w:rsidR="0075604D" w:rsidRPr="00461FC9" w:rsidRDefault="0075604D" w:rsidP="0075604D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461FC9">
        <w:t>Засчитываются соответствующие определения</w:t>
      </w:r>
    </w:p>
    <w:p w:rsidR="0075604D" w:rsidRPr="00EA2970" w:rsidRDefault="0075604D" w:rsidP="0075604D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>
        <w:t>.</w:t>
      </w:r>
      <w:r w:rsidRPr="00EA2970">
        <w:t xml:space="preserve"> </w:t>
      </w:r>
      <w:r>
        <w:t xml:space="preserve">тип портрета </w:t>
      </w:r>
      <w:r w:rsidRPr="00EA2970">
        <w:t xml:space="preserve">– </w:t>
      </w:r>
      <w:r w:rsidRPr="00EA2970">
        <w:rPr>
          <w:b/>
        </w:rPr>
        <w:t>1 балл</w:t>
      </w:r>
      <w:r>
        <w:t xml:space="preserve">, автопортрет </w:t>
      </w:r>
      <w:r w:rsidRPr="00EA2970">
        <w:t xml:space="preserve">-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камерный – </w:t>
      </w:r>
      <w:r w:rsidRPr="00036DD9">
        <w:rPr>
          <w:b/>
        </w:rPr>
        <w:t>1 балл</w:t>
      </w:r>
      <w:r>
        <w:t xml:space="preserve">, </w:t>
      </w:r>
    </w:p>
    <w:p w:rsidR="0075604D" w:rsidRPr="00EA2970" w:rsidRDefault="0075604D" w:rsidP="0075604D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Pr="00EA2970">
        <w:t xml:space="preserve">. </w:t>
      </w:r>
      <w:r>
        <w:t xml:space="preserve">позы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 w:rsidR="00F56DC6">
        <w:t>ракурс</w:t>
      </w:r>
      <w:r>
        <w:t xml:space="preserve"> – </w:t>
      </w:r>
      <w:r w:rsidRPr="00036DD9">
        <w:rPr>
          <w:b/>
        </w:rPr>
        <w:t>1 балл</w:t>
      </w:r>
      <w:r>
        <w:t xml:space="preserve">, </w:t>
      </w:r>
    </w:p>
    <w:p w:rsidR="0075604D" w:rsidRPr="00EA2970" w:rsidRDefault="0075604D" w:rsidP="0075604D">
      <w:pPr>
        <w:pStyle w:val="Default"/>
        <w:spacing w:after="21"/>
        <w:ind w:left="720"/>
      </w:pPr>
      <w:r>
        <w:t xml:space="preserve">с. </w:t>
      </w:r>
      <w:r w:rsidRPr="00EA2970">
        <w:t xml:space="preserve"> </w:t>
      </w:r>
      <w:r w:rsidR="00F56DC6">
        <w:t xml:space="preserve">различный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 w:rsidR="00F56DC6">
        <w:t>фон</w:t>
      </w:r>
      <w:r>
        <w:t xml:space="preserve"> – </w:t>
      </w:r>
      <w:r w:rsidRPr="00036DD9">
        <w:rPr>
          <w:b/>
        </w:rPr>
        <w:t>1 балл</w:t>
      </w:r>
      <w:r>
        <w:t xml:space="preserve">, </w:t>
      </w:r>
    </w:p>
    <w:p w:rsidR="0075604D" w:rsidRPr="00EA2970" w:rsidRDefault="0075604D" w:rsidP="0075604D">
      <w:pPr>
        <w:pStyle w:val="Default"/>
        <w:spacing w:after="21"/>
        <w:ind w:left="720"/>
      </w:pPr>
      <w:r w:rsidRPr="00EA2970">
        <w:rPr>
          <w:b/>
        </w:rPr>
        <w:t xml:space="preserve">Примечание. </w:t>
      </w:r>
      <w:r>
        <w:t>Засчитываются соответствующие сведения</w:t>
      </w:r>
    </w:p>
    <w:p w:rsidR="0075604D" w:rsidRDefault="0075604D" w:rsidP="0075604D">
      <w:pPr>
        <w:pStyle w:val="Default"/>
        <w:numPr>
          <w:ilvl w:val="0"/>
          <w:numId w:val="1"/>
        </w:numPr>
        <w:spacing w:after="21"/>
      </w:pPr>
      <w:r>
        <w:t>1-</w:t>
      </w:r>
      <w:r>
        <w:rPr>
          <w:lang w:val="en-US"/>
        </w:rPr>
        <w:t>с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r>
        <w:t xml:space="preserve">пейзаж </w:t>
      </w:r>
      <w:r w:rsidRPr="00CC10F1">
        <w:rPr>
          <w:b/>
        </w:rPr>
        <w:t>– 1 балл</w:t>
      </w:r>
      <w:r>
        <w:t>,</w:t>
      </w:r>
    </w:p>
    <w:p w:rsidR="0075604D" w:rsidRDefault="0075604D" w:rsidP="0075604D">
      <w:pPr>
        <w:pStyle w:val="Default"/>
        <w:spacing w:after="21"/>
        <w:ind w:left="720"/>
      </w:pPr>
      <w:r w:rsidRPr="00CC10F1">
        <w:t>2</w:t>
      </w:r>
      <w:r w:rsidRPr="00EA2970">
        <w:t>–</w:t>
      </w:r>
      <w:r w:rsidR="00F56DC6">
        <w:rPr>
          <w:lang w:val="en-US"/>
        </w:rPr>
        <w:t>b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r w:rsidR="00F56DC6">
        <w:t>портрет</w:t>
      </w:r>
      <w:r>
        <w:t xml:space="preserve"> </w:t>
      </w:r>
      <w:r w:rsidRPr="00CC10F1">
        <w:rPr>
          <w:b/>
        </w:rPr>
        <w:t>– 1 балл</w:t>
      </w:r>
      <w:r>
        <w:t>,</w:t>
      </w:r>
    </w:p>
    <w:p w:rsidR="0075604D" w:rsidRPr="00CC10F1" w:rsidRDefault="0075604D" w:rsidP="0075604D">
      <w:pPr>
        <w:pStyle w:val="Default"/>
        <w:spacing w:after="21"/>
        <w:ind w:left="720"/>
      </w:pPr>
      <w:r>
        <w:t>3</w:t>
      </w:r>
      <w:r w:rsidR="00A95EB3">
        <w:t>–</w:t>
      </w:r>
      <w:r w:rsidR="00F56DC6">
        <w:rPr>
          <w:lang w:val="en-US"/>
        </w:rPr>
        <w:t>a</w:t>
      </w:r>
      <w:r>
        <w:t xml:space="preserve"> </w:t>
      </w:r>
      <w:r w:rsidRPr="00CC10F1">
        <w:rPr>
          <w:b/>
        </w:rPr>
        <w:t>– 1 балл</w:t>
      </w:r>
      <w:r w:rsidRPr="00EA2970">
        <w:t xml:space="preserve">, </w:t>
      </w:r>
      <w:proofErr w:type="spellStart"/>
      <w:r w:rsidR="00F56DC6">
        <w:t>музеума</w:t>
      </w:r>
      <w:proofErr w:type="spellEnd"/>
      <w:r>
        <w:t xml:space="preserve"> </w:t>
      </w:r>
      <w:r w:rsidRPr="00CC10F1">
        <w:rPr>
          <w:b/>
        </w:rPr>
        <w:t>– 1 балл,</w:t>
      </w:r>
    </w:p>
    <w:p w:rsidR="0075604D" w:rsidRDefault="00A95EB3" w:rsidP="00A95EB3">
      <w:pPr>
        <w:pStyle w:val="Default"/>
        <w:spacing w:after="21"/>
      </w:pPr>
      <w:r>
        <w:rPr>
          <w:b/>
        </w:rPr>
        <w:t xml:space="preserve">           </w:t>
      </w:r>
      <w:r w:rsidR="0075604D" w:rsidRPr="00CC10F1">
        <w:rPr>
          <w:b/>
        </w:rPr>
        <w:t xml:space="preserve"> Примечание. </w:t>
      </w:r>
      <w:r w:rsidR="0075604D">
        <w:t xml:space="preserve">Дополнительные баллы за пояснение </w:t>
      </w:r>
      <w:r w:rsidR="0075604D" w:rsidRPr="00CC10F1">
        <w:rPr>
          <w:b/>
        </w:rPr>
        <w:t xml:space="preserve">1 – </w:t>
      </w:r>
      <w:r w:rsidR="00F14373">
        <w:rPr>
          <w:b/>
        </w:rPr>
        <w:t>3</w:t>
      </w:r>
      <w:r w:rsidR="0075604D" w:rsidRPr="00CC10F1">
        <w:rPr>
          <w:b/>
        </w:rPr>
        <w:t xml:space="preserve"> балл</w:t>
      </w:r>
      <w:r w:rsidR="0075604D">
        <w:t>а</w:t>
      </w:r>
    </w:p>
    <w:p w:rsidR="0075604D" w:rsidRPr="00A95EB3" w:rsidRDefault="0075604D" w:rsidP="0075604D">
      <w:pPr>
        <w:pStyle w:val="Default"/>
        <w:numPr>
          <w:ilvl w:val="0"/>
          <w:numId w:val="1"/>
        </w:numPr>
        <w:spacing w:after="21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 w:rsidRPr="00CC10F1">
        <w:t xml:space="preserve">Оценивается личное отношение, использование специальных терминов, грамотность </w:t>
      </w:r>
      <w:r>
        <w:t xml:space="preserve">– </w:t>
      </w:r>
      <w:r>
        <w:rPr>
          <w:b/>
        </w:rPr>
        <w:t>1 –</w:t>
      </w:r>
      <w:r w:rsidR="00F14373">
        <w:rPr>
          <w:b/>
        </w:rPr>
        <w:t xml:space="preserve"> 5</w:t>
      </w:r>
      <w:r>
        <w:rPr>
          <w:b/>
        </w:rPr>
        <w:t xml:space="preserve"> балла</w:t>
      </w:r>
    </w:p>
    <w:p w:rsidR="00A95EB3" w:rsidRPr="00A95EB3" w:rsidRDefault="00A95EB3" w:rsidP="0075604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 xml:space="preserve">. меценат </w:t>
      </w:r>
      <w:r w:rsidRPr="00CC10F1">
        <w:rPr>
          <w:b/>
        </w:rPr>
        <w:t>– 1 балл</w:t>
      </w:r>
      <w:r w:rsidR="009564F3">
        <w:rPr>
          <w:b/>
        </w:rPr>
        <w:t>,</w:t>
      </w:r>
    </w:p>
    <w:p w:rsidR="00A95EB3" w:rsidRPr="00A95EB3" w:rsidRDefault="00A95EB3" w:rsidP="00A95EB3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</w:t>
      </w:r>
      <w:r w:rsidR="001C1FFB">
        <w:t xml:space="preserve"> Лоренцо </w:t>
      </w:r>
      <w:r w:rsidR="001C1FFB" w:rsidRPr="00CC10F1">
        <w:rPr>
          <w:b/>
        </w:rPr>
        <w:t>– 1 балл</w:t>
      </w:r>
      <w:r w:rsidR="001C1FFB">
        <w:rPr>
          <w:b/>
        </w:rPr>
        <w:t>,</w:t>
      </w:r>
      <w:r w:rsidR="001C1FFB">
        <w:t xml:space="preserve"> Медичи </w:t>
      </w:r>
      <w:r w:rsidR="001C1FFB" w:rsidRPr="00CC10F1">
        <w:rPr>
          <w:b/>
        </w:rPr>
        <w:t>– 1 балл</w:t>
      </w:r>
      <w:r w:rsidR="001C1FFB">
        <w:t xml:space="preserve"> </w:t>
      </w:r>
    </w:p>
    <w:p w:rsidR="0075604D" w:rsidRPr="00EA2970" w:rsidRDefault="001C1FFB" w:rsidP="0075604D">
      <w:pPr>
        <w:pStyle w:val="Default"/>
        <w:spacing w:after="21"/>
      </w:pPr>
      <w:r>
        <w:rPr>
          <w:b/>
        </w:rPr>
        <w:t xml:space="preserve">            </w:t>
      </w:r>
      <w:r w:rsidRPr="00CC10F1">
        <w:rPr>
          <w:b/>
        </w:rPr>
        <w:t>Примечание.</w:t>
      </w:r>
      <w:r>
        <w:rPr>
          <w:b/>
        </w:rPr>
        <w:t xml:space="preserve"> </w:t>
      </w:r>
      <w:r w:rsidRPr="001C1FFB">
        <w:t xml:space="preserve">Засчитываются </w:t>
      </w:r>
      <w:r>
        <w:t>другие варианты</w:t>
      </w:r>
    </w:p>
    <w:p w:rsidR="0075604D" w:rsidRPr="00EA2970" w:rsidRDefault="0075604D" w:rsidP="0075604D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8A4A2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55</w:t>
      </w: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F52D01" w:rsidRDefault="00F52D01" w:rsidP="00F52D01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2</w:t>
      </w:r>
    </w:p>
    <w:p w:rsidR="00BE2021" w:rsidRDefault="00BE2021" w:rsidP="00BE2021">
      <w:pPr>
        <w:pStyle w:val="Default"/>
        <w:numPr>
          <w:ilvl w:val="0"/>
          <w:numId w:val="11"/>
        </w:numPr>
        <w:spacing w:after="21"/>
      </w:pPr>
      <w:r>
        <w:t>1-</w:t>
      </w:r>
      <w:r>
        <w:rPr>
          <w:lang w:val="en-US"/>
        </w:rPr>
        <w:t>d</w:t>
      </w:r>
      <w:r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Портрет– </w:t>
      </w:r>
      <w:r w:rsidRPr="000B45DD">
        <w:rPr>
          <w:b/>
        </w:rPr>
        <w:t>1 балл</w:t>
      </w:r>
      <w:r>
        <w:t xml:space="preserve">, А.Н. Ахматовой – </w:t>
      </w:r>
      <w:r w:rsidRPr="000B45DD">
        <w:rPr>
          <w:b/>
        </w:rPr>
        <w:t>1балл</w:t>
      </w:r>
      <w:r>
        <w:t xml:space="preserve">, Натан – </w:t>
      </w:r>
      <w:r w:rsidRPr="00BE2021">
        <w:rPr>
          <w:b/>
        </w:rPr>
        <w:t>1 балл</w:t>
      </w:r>
      <w:r>
        <w:t xml:space="preserve">, Исаевич – </w:t>
      </w:r>
      <w:r w:rsidRPr="00BE2021">
        <w:rPr>
          <w:b/>
        </w:rPr>
        <w:t>1 балл</w:t>
      </w:r>
      <w:r>
        <w:t xml:space="preserve">, Альтман – </w:t>
      </w:r>
      <w:r w:rsidRPr="00BE2021">
        <w:rPr>
          <w:b/>
        </w:rPr>
        <w:t>1 балл</w:t>
      </w:r>
      <w:r>
        <w:t xml:space="preserve">, </w:t>
      </w:r>
    </w:p>
    <w:p w:rsidR="00BE2021" w:rsidRPr="000B45DD" w:rsidRDefault="00BE2021" w:rsidP="00BE2021">
      <w:pPr>
        <w:pStyle w:val="Default"/>
        <w:spacing w:after="21"/>
        <w:ind w:left="720"/>
      </w:pPr>
      <w:r>
        <w:t>2-</w:t>
      </w:r>
      <w:r w:rsidR="00886E4A">
        <w:t>с</w:t>
      </w:r>
      <w:r>
        <w:t xml:space="preserve"> – </w:t>
      </w:r>
      <w:r w:rsidRPr="000B45DD">
        <w:rPr>
          <w:b/>
        </w:rPr>
        <w:t>1 балл</w:t>
      </w:r>
      <w:r>
        <w:t xml:space="preserve">, </w:t>
      </w:r>
      <w:r w:rsidR="00886E4A">
        <w:t xml:space="preserve">Портрет </w:t>
      </w:r>
      <w:r>
        <w:t xml:space="preserve">– </w:t>
      </w:r>
      <w:r w:rsidRPr="000B45DD">
        <w:rPr>
          <w:b/>
        </w:rPr>
        <w:t>1 балл</w:t>
      </w:r>
      <w:r>
        <w:t xml:space="preserve">, </w:t>
      </w:r>
      <w:r w:rsidR="00886E4A">
        <w:t xml:space="preserve">А.П. </w:t>
      </w:r>
      <w:proofErr w:type="spellStart"/>
      <w:r w:rsidR="00886E4A">
        <w:t>Струйской</w:t>
      </w:r>
      <w:proofErr w:type="spellEnd"/>
      <w:r w:rsidR="00886E4A">
        <w:t xml:space="preserve"> </w:t>
      </w:r>
      <w:r>
        <w:t xml:space="preserve">– </w:t>
      </w:r>
      <w:r w:rsidRPr="000B45DD">
        <w:rPr>
          <w:b/>
        </w:rPr>
        <w:t>1 балл</w:t>
      </w:r>
      <w:r>
        <w:t>,</w:t>
      </w:r>
      <w:r w:rsidR="00886E4A">
        <w:t xml:space="preserve"> Федор – </w:t>
      </w:r>
      <w:r w:rsidR="00886E4A" w:rsidRPr="00886E4A">
        <w:rPr>
          <w:b/>
        </w:rPr>
        <w:t>1 балл</w:t>
      </w:r>
      <w:r w:rsidR="00886E4A">
        <w:t xml:space="preserve">, Степанович – </w:t>
      </w:r>
      <w:r w:rsidR="00886E4A" w:rsidRPr="00886E4A">
        <w:rPr>
          <w:b/>
        </w:rPr>
        <w:t>1 балл</w:t>
      </w:r>
      <w:r w:rsidR="00886E4A">
        <w:t xml:space="preserve">, Рокотов – </w:t>
      </w:r>
      <w:r w:rsidR="00886E4A" w:rsidRPr="00886E4A">
        <w:rPr>
          <w:b/>
        </w:rPr>
        <w:t>1 балл</w:t>
      </w:r>
      <w:r w:rsidR="00886E4A">
        <w:t xml:space="preserve">, </w:t>
      </w:r>
    </w:p>
    <w:p w:rsidR="00BE2021" w:rsidRDefault="00BE2021" w:rsidP="00BE2021">
      <w:pPr>
        <w:pStyle w:val="Default"/>
        <w:spacing w:after="21"/>
        <w:ind w:left="720"/>
      </w:pPr>
      <w:r>
        <w:t>3-</w:t>
      </w:r>
      <w:r w:rsidR="00886E4A">
        <w:t>а</w:t>
      </w:r>
      <w:r>
        <w:t xml:space="preserve"> – </w:t>
      </w:r>
      <w:r w:rsidRPr="000B45DD">
        <w:rPr>
          <w:b/>
        </w:rPr>
        <w:t>1 балл</w:t>
      </w:r>
      <w:r>
        <w:t xml:space="preserve">, </w:t>
      </w:r>
      <w:r w:rsidR="00886E4A">
        <w:t>Портрет</w:t>
      </w:r>
      <w:r>
        <w:t xml:space="preserve">– </w:t>
      </w:r>
      <w:r w:rsidRPr="000B45DD">
        <w:rPr>
          <w:b/>
        </w:rPr>
        <w:t>1 балл</w:t>
      </w:r>
      <w:r>
        <w:t xml:space="preserve">, </w:t>
      </w:r>
      <w:r w:rsidR="002040C0">
        <w:t>М.И. Лопу</w:t>
      </w:r>
      <w:r w:rsidR="00886E4A">
        <w:t xml:space="preserve">хиной </w:t>
      </w:r>
      <w:r>
        <w:t xml:space="preserve">– </w:t>
      </w:r>
      <w:r w:rsidRPr="000B45DD">
        <w:rPr>
          <w:b/>
        </w:rPr>
        <w:t>1 балл</w:t>
      </w:r>
      <w:r>
        <w:t>,</w:t>
      </w:r>
      <w:r w:rsidR="00886E4A">
        <w:t xml:space="preserve"> Владимир – </w:t>
      </w:r>
      <w:r w:rsidR="00886E4A" w:rsidRPr="00886E4A">
        <w:rPr>
          <w:b/>
        </w:rPr>
        <w:t>1 балл</w:t>
      </w:r>
      <w:r w:rsidR="00886E4A">
        <w:t xml:space="preserve">, Лукич – </w:t>
      </w:r>
      <w:r w:rsidR="00886E4A" w:rsidRPr="00886E4A">
        <w:rPr>
          <w:b/>
        </w:rPr>
        <w:t>1 балл</w:t>
      </w:r>
      <w:r w:rsidR="00886E4A">
        <w:t xml:space="preserve">, </w:t>
      </w:r>
      <w:proofErr w:type="spellStart"/>
      <w:r w:rsidR="00886E4A">
        <w:t>Боровиковский</w:t>
      </w:r>
      <w:proofErr w:type="spellEnd"/>
      <w:r w:rsidR="00886E4A">
        <w:t xml:space="preserve"> – </w:t>
      </w:r>
      <w:r w:rsidR="00886E4A" w:rsidRPr="00886E4A">
        <w:rPr>
          <w:b/>
        </w:rPr>
        <w:t>1 балл</w:t>
      </w:r>
      <w:r w:rsidR="00886E4A">
        <w:t xml:space="preserve">, </w:t>
      </w:r>
    </w:p>
    <w:p w:rsidR="00886E4A" w:rsidRPr="00886E4A" w:rsidRDefault="00886E4A" w:rsidP="00BE2021">
      <w:pPr>
        <w:pStyle w:val="Default"/>
        <w:spacing w:after="21"/>
        <w:ind w:left="720"/>
      </w:pPr>
      <w:r>
        <w:t>4-</w:t>
      </w:r>
      <w:r>
        <w:rPr>
          <w:lang w:val="en-US"/>
        </w:rPr>
        <w:t>b</w:t>
      </w:r>
      <w:r w:rsidRPr="00886E4A">
        <w:t xml:space="preserve"> – </w:t>
      </w:r>
      <w:r w:rsidRPr="00A63705">
        <w:rPr>
          <w:b/>
        </w:rPr>
        <w:t>1 балл</w:t>
      </w:r>
      <w:r>
        <w:t xml:space="preserve">, Неизвестная – </w:t>
      </w:r>
      <w:r w:rsidRPr="00886E4A">
        <w:rPr>
          <w:b/>
        </w:rPr>
        <w:t>1 балл</w:t>
      </w:r>
      <w:r>
        <w:t xml:space="preserve">, Иван – </w:t>
      </w:r>
      <w:r w:rsidRPr="00886E4A">
        <w:rPr>
          <w:b/>
        </w:rPr>
        <w:t>1 балл</w:t>
      </w:r>
      <w:r>
        <w:t xml:space="preserve">, Николаевич – </w:t>
      </w:r>
      <w:r w:rsidRPr="00886E4A">
        <w:rPr>
          <w:b/>
        </w:rPr>
        <w:t>1 балл</w:t>
      </w:r>
      <w:r>
        <w:t xml:space="preserve">, Крамской </w:t>
      </w:r>
      <w:r w:rsidRPr="00886E4A">
        <w:rPr>
          <w:b/>
        </w:rPr>
        <w:t>1 балл</w:t>
      </w:r>
      <w:r>
        <w:t xml:space="preserve">, </w:t>
      </w:r>
    </w:p>
    <w:p w:rsidR="00886E4A" w:rsidRDefault="00886E4A" w:rsidP="00BE2021">
      <w:pPr>
        <w:pStyle w:val="Default"/>
        <w:numPr>
          <w:ilvl w:val="0"/>
          <w:numId w:val="11"/>
        </w:numPr>
        <w:spacing w:after="21"/>
      </w:pPr>
      <w:r>
        <w:t xml:space="preserve">Прекрасный – </w:t>
      </w:r>
      <w:r w:rsidRPr="00886E4A">
        <w:rPr>
          <w:b/>
        </w:rPr>
        <w:t>1 балл</w:t>
      </w:r>
      <w:r>
        <w:t>,</w:t>
      </w:r>
      <w:r w:rsidR="00EC2492">
        <w:t xml:space="preserve"> одухотворенный – </w:t>
      </w:r>
      <w:r w:rsidR="00EC2492" w:rsidRPr="00EC2492">
        <w:rPr>
          <w:b/>
        </w:rPr>
        <w:t>1 балл</w:t>
      </w:r>
      <w:r w:rsidR="00EC2492">
        <w:t xml:space="preserve">, </w:t>
      </w:r>
      <w:r>
        <w:t xml:space="preserve">женский – </w:t>
      </w:r>
      <w:r w:rsidRPr="00886E4A">
        <w:rPr>
          <w:b/>
        </w:rPr>
        <w:t>1 балл</w:t>
      </w:r>
      <w:r>
        <w:t xml:space="preserve">, образ – </w:t>
      </w:r>
      <w:r w:rsidRPr="00886E4A">
        <w:rPr>
          <w:b/>
        </w:rPr>
        <w:t>1 балл</w:t>
      </w:r>
      <w:r>
        <w:t xml:space="preserve">, </w:t>
      </w:r>
    </w:p>
    <w:p w:rsidR="00886E4A" w:rsidRPr="00886E4A" w:rsidRDefault="00780B60" w:rsidP="00BE2021">
      <w:pPr>
        <w:pStyle w:val="Default"/>
        <w:numPr>
          <w:ilvl w:val="0"/>
          <w:numId w:val="11"/>
        </w:numPr>
        <w:spacing w:after="21"/>
      </w:pPr>
      <w:r>
        <w:t xml:space="preserve">Восхищение – </w:t>
      </w:r>
      <w:r w:rsidRPr="00780B60">
        <w:rPr>
          <w:b/>
        </w:rPr>
        <w:t>1 балл</w:t>
      </w:r>
      <w:r>
        <w:t xml:space="preserve">, поэтизация – </w:t>
      </w:r>
      <w:r w:rsidRPr="00780B60">
        <w:rPr>
          <w:b/>
        </w:rPr>
        <w:t>1 балл</w:t>
      </w:r>
      <w:r>
        <w:t xml:space="preserve">,  </w:t>
      </w:r>
    </w:p>
    <w:p w:rsidR="00BE2021" w:rsidRDefault="00886E4A" w:rsidP="00886E4A">
      <w:pPr>
        <w:pStyle w:val="Default"/>
        <w:spacing w:after="21"/>
        <w:ind w:left="720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 w:rsidR="00780B60">
        <w:t>Засчитываются другие варианты</w:t>
      </w:r>
    </w:p>
    <w:p w:rsidR="00780B60" w:rsidRDefault="00780B60" w:rsidP="00780B60">
      <w:pPr>
        <w:pStyle w:val="Default"/>
        <w:numPr>
          <w:ilvl w:val="0"/>
          <w:numId w:val="11"/>
        </w:numPr>
        <w:spacing w:after="21"/>
      </w:pPr>
      <w:r>
        <w:rPr>
          <w:lang w:val="en-US"/>
        </w:rPr>
        <w:lastRenderedPageBreak/>
        <w:t>a</w:t>
      </w:r>
      <w:r>
        <w:t>.</w:t>
      </w:r>
      <w:r w:rsidRPr="00EA2970">
        <w:t xml:space="preserve"> </w:t>
      </w:r>
      <w:r>
        <w:t xml:space="preserve"> Контрастные цвета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  <w:r>
        <w:t xml:space="preserve">угловатость линий – </w:t>
      </w:r>
      <w:r w:rsidRPr="00415A92">
        <w:rPr>
          <w:b/>
        </w:rPr>
        <w:t>1 балл</w:t>
      </w:r>
      <w:r>
        <w:t xml:space="preserve">, нарушение перспективы – </w:t>
      </w:r>
      <w:r w:rsidRPr="00A63705">
        <w:rPr>
          <w:b/>
        </w:rPr>
        <w:t>1 балл</w:t>
      </w:r>
      <w:r>
        <w:t xml:space="preserve">, </w:t>
      </w:r>
    </w:p>
    <w:p w:rsidR="00780B60" w:rsidRDefault="00780B60" w:rsidP="00780B60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</w:t>
      </w:r>
      <w:r w:rsidR="00EC2492">
        <w:t>Цветовой контраст</w:t>
      </w:r>
      <w:r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  <w:r>
        <w:t xml:space="preserve"> </w:t>
      </w:r>
      <w:r w:rsidR="00BF6AF1">
        <w:t xml:space="preserve">Световые переливы – </w:t>
      </w:r>
      <w:r w:rsidR="00BF6AF1" w:rsidRPr="00BF6AF1">
        <w:rPr>
          <w:b/>
        </w:rPr>
        <w:t>1 балл</w:t>
      </w:r>
      <w:r w:rsidR="00BF6AF1">
        <w:t xml:space="preserve">, </w:t>
      </w:r>
      <w:r w:rsidR="00EC2492">
        <w:t xml:space="preserve">прозрачная лессировка </w:t>
      </w:r>
      <w:r w:rsidRPr="00EA2970">
        <w:t xml:space="preserve">– </w:t>
      </w:r>
      <w:r w:rsidRPr="00EA2970">
        <w:rPr>
          <w:b/>
        </w:rPr>
        <w:t>1 балл</w:t>
      </w:r>
      <w:r w:rsidR="00EC2492">
        <w:rPr>
          <w:b/>
        </w:rPr>
        <w:t xml:space="preserve">, </w:t>
      </w:r>
    </w:p>
    <w:p w:rsidR="00780B60" w:rsidRDefault="00780B60" w:rsidP="00780B60">
      <w:pPr>
        <w:pStyle w:val="Default"/>
        <w:spacing w:after="21"/>
        <w:ind w:left="720"/>
      </w:pPr>
      <w:r>
        <w:t xml:space="preserve">с. </w:t>
      </w:r>
      <w:r w:rsidR="003B72B6">
        <w:t>Тонкий колорит</w:t>
      </w:r>
      <w:r>
        <w:t xml:space="preserve"> – </w:t>
      </w:r>
      <w:r w:rsidRPr="004F30FF">
        <w:rPr>
          <w:b/>
        </w:rPr>
        <w:t>1 балл</w:t>
      </w:r>
      <w:r>
        <w:t xml:space="preserve">, </w:t>
      </w:r>
      <w:r w:rsidR="003B72B6">
        <w:t xml:space="preserve">размытые контуры – </w:t>
      </w:r>
      <w:r w:rsidR="003B72B6" w:rsidRPr="003B72B6">
        <w:rPr>
          <w:b/>
        </w:rPr>
        <w:t>1 балл</w:t>
      </w:r>
      <w:r w:rsidR="003B72B6">
        <w:t xml:space="preserve">, холодная цветовая гамма – </w:t>
      </w:r>
      <w:r w:rsidR="003B72B6" w:rsidRPr="003B72B6">
        <w:rPr>
          <w:b/>
        </w:rPr>
        <w:t>1 балл</w:t>
      </w:r>
      <w:r w:rsidR="003B72B6">
        <w:t xml:space="preserve">, </w:t>
      </w:r>
    </w:p>
    <w:p w:rsidR="00780B60" w:rsidRPr="00780B60" w:rsidRDefault="00780B60" w:rsidP="003B72B6">
      <w:pPr>
        <w:pStyle w:val="Default"/>
        <w:spacing w:after="21"/>
        <w:ind w:left="720"/>
      </w:pPr>
      <w:r>
        <w:rPr>
          <w:lang w:val="en-US"/>
        </w:rPr>
        <w:t>d</w:t>
      </w:r>
      <w:r>
        <w:t xml:space="preserve">. </w:t>
      </w:r>
      <w:r w:rsidR="00CA43E7">
        <w:t xml:space="preserve">Прием контраста </w:t>
      </w:r>
      <w:r w:rsidR="003B72B6">
        <w:t xml:space="preserve">– </w:t>
      </w:r>
      <w:r w:rsidR="003B72B6" w:rsidRPr="004F30FF">
        <w:rPr>
          <w:b/>
        </w:rPr>
        <w:t>1 балл</w:t>
      </w:r>
      <w:r w:rsidR="003B72B6">
        <w:t>,</w:t>
      </w:r>
      <w:r w:rsidR="00CA43E7">
        <w:t xml:space="preserve"> приглушенный тон – </w:t>
      </w:r>
      <w:r w:rsidR="00CA43E7" w:rsidRPr="00EC33B2">
        <w:rPr>
          <w:b/>
        </w:rPr>
        <w:t>1 балл</w:t>
      </w:r>
      <w:r w:rsidR="00CA43E7">
        <w:t xml:space="preserve">, смещение масштабов – </w:t>
      </w:r>
      <w:r w:rsidR="00CA43E7" w:rsidRPr="00CA43E7">
        <w:rPr>
          <w:b/>
        </w:rPr>
        <w:t>1 балл</w:t>
      </w:r>
      <w:r w:rsidR="00CA43E7">
        <w:t xml:space="preserve">, </w:t>
      </w:r>
    </w:p>
    <w:p w:rsidR="00886E4A" w:rsidRDefault="00EC33B2" w:rsidP="00BE2021">
      <w:pPr>
        <w:pStyle w:val="Default"/>
        <w:numPr>
          <w:ilvl w:val="0"/>
          <w:numId w:val="11"/>
        </w:numPr>
        <w:spacing w:after="21"/>
      </w:pPr>
      <w:r>
        <w:t xml:space="preserve">Восхищение – </w:t>
      </w:r>
      <w:r w:rsidRPr="00EC33B2">
        <w:rPr>
          <w:b/>
        </w:rPr>
        <w:t>1 балл</w:t>
      </w:r>
      <w:r>
        <w:t xml:space="preserve">, одухотворение – </w:t>
      </w:r>
      <w:r w:rsidRPr="00EC33B2">
        <w:rPr>
          <w:b/>
        </w:rPr>
        <w:t>1 балл</w:t>
      </w:r>
      <w:r>
        <w:t xml:space="preserve">, таинственность – </w:t>
      </w:r>
      <w:r w:rsidRPr="00EC33B2">
        <w:rPr>
          <w:b/>
        </w:rPr>
        <w:t>1 балл</w:t>
      </w:r>
      <w:r>
        <w:t xml:space="preserve">,  </w:t>
      </w:r>
    </w:p>
    <w:p w:rsidR="00EC33B2" w:rsidRDefault="00EC33B2" w:rsidP="00EC33B2">
      <w:pPr>
        <w:pStyle w:val="Default"/>
        <w:spacing w:after="21"/>
        <w:ind w:left="720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>
        <w:t>Засчитываются другие варианты</w:t>
      </w:r>
    </w:p>
    <w:p w:rsidR="00EC33B2" w:rsidRDefault="00EC33B2" w:rsidP="00BE2021">
      <w:pPr>
        <w:pStyle w:val="Default"/>
        <w:numPr>
          <w:ilvl w:val="0"/>
          <w:numId w:val="11"/>
        </w:numPr>
        <w:spacing w:after="21"/>
      </w:pPr>
      <w:r>
        <w:t xml:space="preserve">Камерный – </w:t>
      </w:r>
      <w:r w:rsidRPr="00EC33B2">
        <w:rPr>
          <w:b/>
        </w:rPr>
        <w:t>1 балл</w:t>
      </w:r>
      <w:r>
        <w:t xml:space="preserve">, портрет – </w:t>
      </w:r>
      <w:r w:rsidRPr="00EC33B2">
        <w:rPr>
          <w:b/>
        </w:rPr>
        <w:t>1 балл</w:t>
      </w:r>
      <w:r>
        <w:t xml:space="preserve">, </w:t>
      </w:r>
    </w:p>
    <w:p w:rsidR="00EC33B2" w:rsidRDefault="00EC33B2" w:rsidP="00BE2021">
      <w:pPr>
        <w:pStyle w:val="Default"/>
        <w:numPr>
          <w:ilvl w:val="0"/>
          <w:numId w:val="11"/>
        </w:numPr>
        <w:spacing w:after="21"/>
      </w:pPr>
      <w:r>
        <w:rPr>
          <w:lang w:val="en-US"/>
        </w:rPr>
        <w:t>a</w:t>
      </w:r>
      <w:r>
        <w:t xml:space="preserve">. Скульптура – </w:t>
      </w:r>
      <w:r w:rsidRPr="00EC33B2">
        <w:rPr>
          <w:b/>
        </w:rPr>
        <w:t>1 балл</w:t>
      </w:r>
      <w:r>
        <w:t xml:space="preserve">, бюст – </w:t>
      </w:r>
      <w:r w:rsidRPr="00A63705">
        <w:rPr>
          <w:b/>
        </w:rPr>
        <w:t>1 балл</w:t>
      </w:r>
      <w:r>
        <w:t xml:space="preserve">, </w:t>
      </w:r>
      <w:proofErr w:type="spellStart"/>
      <w:r>
        <w:t>Нефертити</w:t>
      </w:r>
      <w:proofErr w:type="spellEnd"/>
      <w:r>
        <w:t xml:space="preserve"> – </w:t>
      </w:r>
      <w:r w:rsidRPr="00EC33B2">
        <w:rPr>
          <w:b/>
        </w:rPr>
        <w:t xml:space="preserve">1 </w:t>
      </w:r>
      <w:r>
        <w:rPr>
          <w:b/>
        </w:rPr>
        <w:t>балл</w:t>
      </w:r>
      <w:r>
        <w:t xml:space="preserve">, </w:t>
      </w:r>
      <w:r w:rsidR="00331EFA">
        <w:t xml:space="preserve">Тутмос – </w:t>
      </w:r>
      <w:r w:rsidR="00331EFA" w:rsidRPr="00A63705">
        <w:rPr>
          <w:b/>
        </w:rPr>
        <w:t>1 балл</w:t>
      </w:r>
      <w:r w:rsidR="00331EFA">
        <w:t xml:space="preserve">, </w:t>
      </w:r>
    </w:p>
    <w:p w:rsidR="00EC33B2" w:rsidRDefault="00EC33B2" w:rsidP="00EC33B2">
      <w:pPr>
        <w:pStyle w:val="Default"/>
        <w:spacing w:after="21"/>
        <w:ind w:left="720"/>
      </w:pPr>
      <w:r>
        <w:rPr>
          <w:lang w:val="en-US"/>
        </w:rPr>
        <w:t>b</w:t>
      </w:r>
      <w:r>
        <w:t>.</w:t>
      </w:r>
      <w:r w:rsidR="00331EFA">
        <w:t xml:space="preserve"> Литература – </w:t>
      </w:r>
      <w:r w:rsidR="00331EFA" w:rsidRPr="00331EFA">
        <w:rPr>
          <w:b/>
        </w:rPr>
        <w:t>1 балл</w:t>
      </w:r>
      <w:r w:rsidR="00331EFA">
        <w:t>, стихотворение -</w:t>
      </w:r>
      <w:r w:rsidR="00331EFA" w:rsidRPr="00331EFA">
        <w:rPr>
          <w:b/>
        </w:rPr>
        <w:t>1 балл</w:t>
      </w:r>
      <w:r w:rsidR="00331EFA">
        <w:t xml:space="preserve">, «Я помню чудное мгновенье» - </w:t>
      </w:r>
      <w:r w:rsidR="00331EFA" w:rsidRPr="00331EFA">
        <w:rPr>
          <w:b/>
        </w:rPr>
        <w:t>1 балл</w:t>
      </w:r>
      <w:r w:rsidR="00331EFA">
        <w:t xml:space="preserve">, А.С. Пушкин – </w:t>
      </w:r>
      <w:r w:rsidR="00331EFA" w:rsidRPr="00331EFA">
        <w:rPr>
          <w:b/>
        </w:rPr>
        <w:t>1 балл</w:t>
      </w:r>
      <w:r w:rsidR="00331EFA">
        <w:t xml:space="preserve">, </w:t>
      </w:r>
    </w:p>
    <w:p w:rsidR="00EC33B2" w:rsidRDefault="00EC33B2" w:rsidP="00331EFA">
      <w:pPr>
        <w:pStyle w:val="Default"/>
        <w:spacing w:after="21"/>
        <w:ind w:left="720"/>
      </w:pPr>
      <w:r>
        <w:t>с.</w:t>
      </w:r>
      <w:r w:rsidR="00331EFA">
        <w:t xml:space="preserve"> Музыка – </w:t>
      </w:r>
      <w:r w:rsidR="00331EFA" w:rsidRPr="00331EFA">
        <w:rPr>
          <w:b/>
        </w:rPr>
        <w:t>1 балл</w:t>
      </w:r>
      <w:r w:rsidR="00331EFA">
        <w:t>, Вальс</w:t>
      </w:r>
      <w:r w:rsidR="0016503E">
        <w:t xml:space="preserve"> – </w:t>
      </w:r>
      <w:r w:rsidR="0016503E" w:rsidRPr="0016503E">
        <w:rPr>
          <w:b/>
        </w:rPr>
        <w:t>1 балл</w:t>
      </w:r>
      <w:r w:rsidR="0016503E">
        <w:t xml:space="preserve">, </w:t>
      </w:r>
      <w:r w:rsidR="00331EFA">
        <w:t xml:space="preserve">-фантазия – </w:t>
      </w:r>
      <w:r w:rsidR="00331EFA" w:rsidRPr="00331EFA">
        <w:rPr>
          <w:b/>
        </w:rPr>
        <w:t>1 балл</w:t>
      </w:r>
      <w:r w:rsidR="00331EFA">
        <w:t xml:space="preserve">, М.И. Глинка – </w:t>
      </w:r>
      <w:r w:rsidR="00331EFA" w:rsidRPr="00331EFA">
        <w:rPr>
          <w:b/>
        </w:rPr>
        <w:t>1 балл</w:t>
      </w:r>
      <w:r w:rsidR="00331EFA">
        <w:t xml:space="preserve">, </w:t>
      </w:r>
    </w:p>
    <w:p w:rsidR="00E24CA4" w:rsidRPr="00331EFA" w:rsidRDefault="00E24CA4" w:rsidP="00331EFA">
      <w:pPr>
        <w:pStyle w:val="Default"/>
        <w:spacing w:after="21"/>
        <w:ind w:left="720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>
        <w:t>Засчитываются другие варианты</w:t>
      </w:r>
    </w:p>
    <w:p w:rsidR="00BE2021" w:rsidRPr="00EA2970" w:rsidRDefault="00BE2021" w:rsidP="00BE2021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1650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58</w:t>
      </w: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884DAB" w:rsidRPr="00EA2970" w:rsidRDefault="00884DAB" w:rsidP="00884DAB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3</w:t>
      </w:r>
    </w:p>
    <w:p w:rsidR="00884DAB" w:rsidRPr="00EA2970" w:rsidRDefault="00884DAB" w:rsidP="00884DAB">
      <w:pPr>
        <w:pStyle w:val="Default"/>
        <w:jc w:val="center"/>
        <w:rPr>
          <w:b/>
          <w:bCs/>
        </w:rPr>
      </w:pPr>
    </w:p>
    <w:p w:rsidR="00884DAB" w:rsidRPr="00EA2970" w:rsidRDefault="00884DAB" w:rsidP="00884DAB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Наименование эпохи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>, век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>, страна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>,</w:t>
      </w:r>
    </w:p>
    <w:p w:rsidR="00884DAB" w:rsidRPr="00EA2970" w:rsidRDefault="00884DAB" w:rsidP="00884DAB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Черты эпохи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</w:t>
      </w:r>
      <w:r>
        <w:rPr>
          <w:b/>
          <w:bCs/>
        </w:rPr>
        <w:t>-3</w:t>
      </w:r>
      <w:r w:rsidRPr="00EA2970">
        <w:rPr>
          <w:b/>
          <w:bCs/>
        </w:rPr>
        <w:t xml:space="preserve"> балл</w:t>
      </w:r>
      <w:r>
        <w:rPr>
          <w:b/>
          <w:bCs/>
        </w:rPr>
        <w:t>а</w:t>
      </w:r>
      <w:r w:rsidRPr="00EA2970">
        <w:rPr>
          <w:bCs/>
        </w:rPr>
        <w:t xml:space="preserve">, </w:t>
      </w:r>
    </w:p>
    <w:p w:rsidR="00884DAB" w:rsidRDefault="00884DAB" w:rsidP="00884DAB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Имя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>, Фамилия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  <w:r w:rsidRPr="0020389A">
        <w:rPr>
          <w:bCs/>
        </w:rPr>
        <w:t>название</w:t>
      </w:r>
      <w:r>
        <w:rPr>
          <w:bCs/>
        </w:rPr>
        <w:t xml:space="preserve"> произведения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884DAB" w:rsidRPr="0020389A" w:rsidRDefault="00884DAB" w:rsidP="00884DAB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>
        <w:t xml:space="preserve">Максимальный балл – </w:t>
      </w:r>
      <w:r w:rsidRPr="009C7731">
        <w:rPr>
          <w:b/>
        </w:rPr>
        <w:t>9</w:t>
      </w:r>
      <w:r>
        <w:t xml:space="preserve"> </w:t>
      </w:r>
    </w:p>
    <w:p w:rsidR="00884DAB" w:rsidRPr="008F738E" w:rsidRDefault="00884DAB" w:rsidP="00884DAB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Энциклопедия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 xml:space="preserve">, книга «История искусства»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 xml:space="preserve">, Эрнст </w:t>
      </w:r>
      <w:proofErr w:type="spellStart"/>
      <w:r>
        <w:rPr>
          <w:bCs/>
        </w:rPr>
        <w:t>Гомбрих</w:t>
      </w:r>
      <w:proofErr w:type="spellEnd"/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884DAB" w:rsidRDefault="00884DAB" w:rsidP="00884DAB">
      <w:pPr>
        <w:pStyle w:val="Default"/>
        <w:ind w:left="720"/>
      </w:pPr>
      <w:r w:rsidRPr="00EA2970">
        <w:rPr>
          <w:b/>
        </w:rPr>
        <w:t xml:space="preserve">Примечание. </w:t>
      </w:r>
      <w:r w:rsidRPr="008F738E">
        <w:t>Засчитывается любая искусствоведческая литература</w:t>
      </w:r>
      <w:r>
        <w:rPr>
          <w:b/>
        </w:rPr>
        <w:t xml:space="preserve"> </w:t>
      </w:r>
    </w:p>
    <w:p w:rsidR="00884DAB" w:rsidRDefault="00884DAB" w:rsidP="00884DAB">
      <w:pPr>
        <w:pStyle w:val="Default"/>
        <w:numPr>
          <w:ilvl w:val="0"/>
          <w:numId w:val="8"/>
        </w:numPr>
        <w:rPr>
          <w:bCs/>
        </w:rPr>
      </w:pPr>
      <w:r w:rsidRPr="0046229B">
        <w:rPr>
          <w:bCs/>
        </w:rPr>
        <w:t>Название</w:t>
      </w:r>
      <w:r>
        <w:rPr>
          <w:bCs/>
        </w:rPr>
        <w:t xml:space="preserve"> фильма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>
        <w:rPr>
          <w:bCs/>
        </w:rPr>
        <w:t xml:space="preserve">, режиссер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884DAB" w:rsidRPr="009C56F7" w:rsidRDefault="00884DAB" w:rsidP="00884DAB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Убедительно</w:t>
      </w:r>
      <w:r w:rsidR="00FB4DF0">
        <w:rPr>
          <w:bCs/>
        </w:rPr>
        <w:t>е</w:t>
      </w:r>
      <w:r>
        <w:rPr>
          <w:bCs/>
        </w:rPr>
        <w:t xml:space="preserve"> пояснение – </w:t>
      </w:r>
      <w:r w:rsidRPr="000817E7">
        <w:rPr>
          <w:b/>
          <w:bCs/>
        </w:rPr>
        <w:t>1-5 баллов</w:t>
      </w:r>
      <w:r>
        <w:rPr>
          <w:b/>
          <w:bCs/>
        </w:rPr>
        <w:t>,</w:t>
      </w:r>
    </w:p>
    <w:p w:rsidR="00884DAB" w:rsidRPr="009C56F7" w:rsidRDefault="00884DAB" w:rsidP="00884DAB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9C56F7">
        <w:t xml:space="preserve">Дополнительные </w:t>
      </w:r>
      <w:r>
        <w:t>сведения</w:t>
      </w:r>
      <w:r w:rsidR="001D3664">
        <w:t xml:space="preserve"> </w:t>
      </w:r>
      <w:r w:rsidR="001D3664">
        <w:rPr>
          <w:bCs/>
        </w:rPr>
        <w:t>–</w:t>
      </w:r>
      <w:r>
        <w:t xml:space="preserve"> </w:t>
      </w:r>
      <w:r w:rsidRPr="009C56F7">
        <w:rPr>
          <w:b/>
        </w:rPr>
        <w:t>1-5 баллов</w:t>
      </w:r>
    </w:p>
    <w:p w:rsidR="00884DAB" w:rsidRPr="00EA2970" w:rsidRDefault="00884DAB" w:rsidP="00884DAB">
      <w:pPr>
        <w:pStyle w:val="Default"/>
        <w:spacing w:after="21"/>
      </w:pPr>
      <w:r>
        <w:rPr>
          <w:b/>
          <w:color w:val="auto"/>
        </w:rPr>
        <w:t xml:space="preserve"> </w:t>
      </w:r>
      <w:r w:rsidRPr="00EA2970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30</w:t>
      </w:r>
      <w:r w:rsidRPr="00EA2970">
        <w:rPr>
          <w:b/>
          <w:color w:val="auto"/>
        </w:rPr>
        <w:t xml:space="preserve">  </w:t>
      </w:r>
    </w:p>
    <w:p w:rsidR="00F52D01" w:rsidRPr="00EA2970" w:rsidRDefault="00F52D01" w:rsidP="000420B3">
      <w:pPr>
        <w:pStyle w:val="Default"/>
        <w:spacing w:after="21"/>
        <w:ind w:left="1440"/>
      </w:pPr>
    </w:p>
    <w:p w:rsidR="00A93430" w:rsidRPr="00EA2970" w:rsidRDefault="00A93430" w:rsidP="00A93430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</w:t>
      </w:r>
      <w:r>
        <w:rPr>
          <w:b/>
          <w:bCs/>
        </w:rPr>
        <w:t>агаемый ответ и оценка задания 4</w:t>
      </w:r>
    </w:p>
    <w:p w:rsidR="00A93430" w:rsidRPr="00EA2970" w:rsidRDefault="00A93430" w:rsidP="00A93430">
      <w:pPr>
        <w:pStyle w:val="Default"/>
        <w:jc w:val="center"/>
        <w:rPr>
          <w:b/>
          <w:bCs/>
        </w:rPr>
      </w:pPr>
    </w:p>
    <w:p w:rsidR="00831359" w:rsidRDefault="00831359" w:rsidP="00831359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>Репродукция картины - №1</w:t>
      </w:r>
      <w:r w:rsidRPr="00A92CAF">
        <w:rPr>
          <w:bCs/>
        </w:rPr>
        <w:t xml:space="preserve">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  <w:r>
        <w:rPr>
          <w:bCs/>
        </w:rPr>
        <w:t xml:space="preserve">кадр из художественного фильма №2 – </w:t>
      </w:r>
      <w:r w:rsidRPr="007C34F6">
        <w:rPr>
          <w:b/>
          <w:bCs/>
        </w:rPr>
        <w:t>1 балл</w:t>
      </w:r>
      <w:r>
        <w:rPr>
          <w:bCs/>
        </w:rPr>
        <w:t xml:space="preserve">, </w:t>
      </w:r>
    </w:p>
    <w:p w:rsidR="009A5552" w:rsidRDefault="009A5552" w:rsidP="00831359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 xml:space="preserve">Иносказание – </w:t>
      </w:r>
      <w:r w:rsidRPr="009A5552">
        <w:rPr>
          <w:b/>
          <w:bCs/>
        </w:rPr>
        <w:t>1 балл</w:t>
      </w:r>
      <w:r>
        <w:rPr>
          <w:bCs/>
        </w:rPr>
        <w:t xml:space="preserve">, цитирование – </w:t>
      </w:r>
      <w:r w:rsidRPr="009A5552">
        <w:rPr>
          <w:b/>
          <w:bCs/>
        </w:rPr>
        <w:t>1 балл</w:t>
      </w:r>
      <w:r>
        <w:rPr>
          <w:bCs/>
        </w:rPr>
        <w:t xml:space="preserve">, </w:t>
      </w:r>
    </w:p>
    <w:p w:rsidR="00831359" w:rsidRDefault="00831359" w:rsidP="00831359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>1 - «Возвращение блудного сына</w:t>
      </w:r>
      <w:r w:rsidRPr="007C34F6">
        <w:rPr>
          <w:bCs/>
        </w:rPr>
        <w:t xml:space="preserve">» - </w:t>
      </w:r>
      <w:r w:rsidRPr="007C34F6">
        <w:rPr>
          <w:b/>
          <w:bCs/>
        </w:rPr>
        <w:t>1 балл</w:t>
      </w:r>
      <w:r>
        <w:rPr>
          <w:bCs/>
        </w:rPr>
        <w:t>, Рембрандт</w:t>
      </w:r>
      <w:r w:rsidRPr="007C34F6">
        <w:rPr>
          <w:bCs/>
        </w:rPr>
        <w:t xml:space="preserve"> – </w:t>
      </w:r>
      <w:r w:rsidRPr="007C34F6">
        <w:rPr>
          <w:b/>
          <w:bCs/>
        </w:rPr>
        <w:t>1 балл</w:t>
      </w:r>
      <w:r>
        <w:rPr>
          <w:bCs/>
        </w:rPr>
        <w:t xml:space="preserve">, </w:t>
      </w:r>
      <w:proofErr w:type="spellStart"/>
      <w:r>
        <w:rPr>
          <w:bCs/>
        </w:rPr>
        <w:t>Харменс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ван</w:t>
      </w:r>
      <w:proofErr w:type="spellEnd"/>
      <w:r>
        <w:rPr>
          <w:bCs/>
        </w:rPr>
        <w:t xml:space="preserve"> Рейн</w:t>
      </w:r>
      <w:r w:rsidRPr="007C34F6">
        <w:rPr>
          <w:bCs/>
        </w:rPr>
        <w:t xml:space="preserve"> – </w:t>
      </w:r>
      <w:r w:rsidRPr="007C34F6">
        <w:rPr>
          <w:b/>
          <w:bCs/>
        </w:rPr>
        <w:t>1 балл</w:t>
      </w:r>
      <w:r w:rsidRPr="007C34F6">
        <w:rPr>
          <w:bCs/>
        </w:rPr>
        <w:t xml:space="preserve">, </w:t>
      </w:r>
    </w:p>
    <w:p w:rsidR="00831359" w:rsidRPr="00F93B04" w:rsidRDefault="00831359" w:rsidP="00831359">
      <w:pPr>
        <w:pStyle w:val="Default"/>
        <w:ind w:left="720"/>
        <w:rPr>
          <w:bCs/>
        </w:rPr>
      </w:pPr>
      <w:r w:rsidRPr="007C34F6">
        <w:rPr>
          <w:bCs/>
        </w:rPr>
        <w:t>2-</w:t>
      </w:r>
      <w:r w:rsidR="00B003A8">
        <w:rPr>
          <w:bCs/>
        </w:rPr>
        <w:t xml:space="preserve"> «</w:t>
      </w:r>
      <w:proofErr w:type="spellStart"/>
      <w:r w:rsidR="00B003A8">
        <w:rPr>
          <w:bCs/>
        </w:rPr>
        <w:t>Солярис</w:t>
      </w:r>
      <w:proofErr w:type="spellEnd"/>
      <w:r>
        <w:rPr>
          <w:bCs/>
        </w:rPr>
        <w:t xml:space="preserve">» - </w:t>
      </w:r>
      <w:r w:rsidRPr="007C34F6">
        <w:rPr>
          <w:b/>
          <w:bCs/>
        </w:rPr>
        <w:t>1 балл</w:t>
      </w:r>
      <w:r>
        <w:rPr>
          <w:bCs/>
        </w:rPr>
        <w:t>,</w:t>
      </w:r>
      <w:r w:rsidR="00B003A8">
        <w:rPr>
          <w:bCs/>
        </w:rPr>
        <w:t xml:space="preserve"> Андрей </w:t>
      </w:r>
      <w:r>
        <w:rPr>
          <w:bCs/>
        </w:rPr>
        <w:t xml:space="preserve">– </w:t>
      </w:r>
      <w:r w:rsidRPr="00414C01">
        <w:rPr>
          <w:b/>
          <w:bCs/>
        </w:rPr>
        <w:t>1 балл</w:t>
      </w:r>
      <w:r w:rsidR="00B003A8">
        <w:rPr>
          <w:bCs/>
        </w:rPr>
        <w:t>, Тарковский</w:t>
      </w:r>
      <w:r>
        <w:rPr>
          <w:bCs/>
        </w:rPr>
        <w:t xml:space="preserve"> – </w:t>
      </w:r>
      <w:r w:rsidRPr="00414C01">
        <w:rPr>
          <w:b/>
          <w:bCs/>
        </w:rPr>
        <w:t>1 балл</w:t>
      </w:r>
      <w:r>
        <w:rPr>
          <w:bCs/>
        </w:rPr>
        <w:t xml:space="preserve">,  </w:t>
      </w:r>
      <w:r w:rsidRPr="003145AB">
        <w:rPr>
          <w:bCs/>
        </w:rPr>
        <w:t xml:space="preserve"> </w:t>
      </w:r>
    </w:p>
    <w:p w:rsidR="00A93430" w:rsidRPr="009A5552" w:rsidRDefault="00831359" w:rsidP="009A5552">
      <w:pPr>
        <w:pStyle w:val="Default"/>
        <w:numPr>
          <w:ilvl w:val="0"/>
          <w:numId w:val="9"/>
        </w:numPr>
        <w:rPr>
          <w:bCs/>
        </w:rPr>
      </w:pPr>
      <w:r w:rsidRPr="009A5552">
        <w:rPr>
          <w:b/>
        </w:rPr>
        <w:t xml:space="preserve">Примечание. </w:t>
      </w:r>
      <w:r w:rsidR="009A5552">
        <w:t>Засчитывается обоснованный ответ</w:t>
      </w:r>
      <w:r w:rsidRPr="009A5552">
        <w:rPr>
          <w:bCs/>
        </w:rPr>
        <w:t xml:space="preserve"> – </w:t>
      </w:r>
      <w:r w:rsidRPr="009A5552">
        <w:rPr>
          <w:b/>
          <w:bCs/>
        </w:rPr>
        <w:t>1-3 балла</w:t>
      </w:r>
      <w:r w:rsidRPr="009A5552">
        <w:rPr>
          <w:bCs/>
        </w:rPr>
        <w:t>,</w:t>
      </w:r>
    </w:p>
    <w:p w:rsidR="00A93430" w:rsidRPr="00EA2970" w:rsidRDefault="009A5552" w:rsidP="00B003A8">
      <w:pPr>
        <w:pStyle w:val="Default"/>
        <w:numPr>
          <w:ilvl w:val="0"/>
          <w:numId w:val="9"/>
        </w:numPr>
        <w:rPr>
          <w:bCs/>
        </w:rPr>
      </w:pPr>
      <w:r w:rsidRPr="009A5552">
        <w:rPr>
          <w:b/>
        </w:rPr>
        <w:t>Примечание.</w:t>
      </w:r>
      <w:r>
        <w:rPr>
          <w:b/>
        </w:rPr>
        <w:t xml:space="preserve"> </w:t>
      </w:r>
      <w:r>
        <w:rPr>
          <w:bCs/>
        </w:rPr>
        <w:t xml:space="preserve">Поиск идеала нравственной чистоты 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</w:t>
      </w:r>
      <w:r w:rsidR="00A93430">
        <w:rPr>
          <w:b/>
          <w:bCs/>
        </w:rPr>
        <w:t>-3</w:t>
      </w:r>
      <w:r w:rsidR="00A93430" w:rsidRPr="00EA2970">
        <w:rPr>
          <w:b/>
          <w:bCs/>
        </w:rPr>
        <w:t xml:space="preserve"> балл</w:t>
      </w:r>
      <w:r w:rsidR="00A93430">
        <w:rPr>
          <w:b/>
          <w:bCs/>
        </w:rPr>
        <w:t>а</w:t>
      </w:r>
      <w:r w:rsidR="00A93430" w:rsidRPr="00EA2970">
        <w:rPr>
          <w:bCs/>
        </w:rPr>
        <w:t xml:space="preserve">, </w:t>
      </w:r>
    </w:p>
    <w:p w:rsidR="00A93430" w:rsidRDefault="00B5169E" w:rsidP="00B003A8">
      <w:pPr>
        <w:pStyle w:val="Default"/>
        <w:numPr>
          <w:ilvl w:val="0"/>
          <w:numId w:val="9"/>
        </w:numPr>
        <w:rPr>
          <w:bCs/>
        </w:rPr>
      </w:pPr>
      <w:r w:rsidRPr="009A5552">
        <w:rPr>
          <w:b/>
        </w:rPr>
        <w:t>Примечание.</w:t>
      </w:r>
      <w:r>
        <w:rPr>
          <w:b/>
        </w:rPr>
        <w:t xml:space="preserve"> </w:t>
      </w:r>
      <w:r w:rsidRPr="00B5169E">
        <w:rPr>
          <w:bCs/>
        </w:rPr>
        <w:t>Учитывается смысл</w:t>
      </w:r>
      <w:r>
        <w:rPr>
          <w:bCs/>
        </w:rPr>
        <w:t xml:space="preserve">, грамотность изложения 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</w:t>
      </w:r>
      <w:r>
        <w:rPr>
          <w:b/>
          <w:bCs/>
        </w:rPr>
        <w:t>- 3</w:t>
      </w:r>
      <w:r w:rsidR="00A93430" w:rsidRPr="00EA2970">
        <w:rPr>
          <w:b/>
          <w:bCs/>
        </w:rPr>
        <w:t xml:space="preserve"> балл</w:t>
      </w:r>
      <w:r>
        <w:rPr>
          <w:b/>
          <w:bCs/>
        </w:rPr>
        <w:t>а</w:t>
      </w:r>
      <w:r w:rsidR="00A93430" w:rsidRPr="00EA2970">
        <w:rPr>
          <w:bCs/>
        </w:rPr>
        <w:t xml:space="preserve">, </w:t>
      </w:r>
    </w:p>
    <w:p w:rsidR="00A93430" w:rsidRDefault="00B5169E" w:rsidP="00B003A8">
      <w:pPr>
        <w:pStyle w:val="Default"/>
        <w:numPr>
          <w:ilvl w:val="0"/>
          <w:numId w:val="9"/>
        </w:numPr>
        <w:rPr>
          <w:bCs/>
        </w:rPr>
      </w:pPr>
      <w:r>
        <w:rPr>
          <w:lang w:val="en-US"/>
        </w:rPr>
        <w:t>a</w:t>
      </w:r>
      <w:r>
        <w:t xml:space="preserve">. </w:t>
      </w:r>
      <w:r>
        <w:rPr>
          <w:bCs/>
        </w:rPr>
        <w:t>«Возвращение блудного сына»</w:t>
      </w:r>
      <w:r w:rsidR="00A93430" w:rsidRPr="00EA2970">
        <w:rPr>
          <w:bCs/>
        </w:rPr>
        <w:t xml:space="preserve"> – </w:t>
      </w:r>
      <w:r w:rsidR="00A93430" w:rsidRPr="00EA2970">
        <w:rPr>
          <w:b/>
          <w:bCs/>
        </w:rPr>
        <w:t>1 балл</w:t>
      </w:r>
      <w:r w:rsidR="00A93430">
        <w:rPr>
          <w:bCs/>
        </w:rPr>
        <w:t>,</w:t>
      </w:r>
      <w:r w:rsidR="00314242" w:rsidRPr="00314242">
        <w:rPr>
          <w:bCs/>
        </w:rPr>
        <w:t xml:space="preserve"> </w:t>
      </w:r>
      <w:r w:rsidR="00314242">
        <w:rPr>
          <w:bCs/>
        </w:rPr>
        <w:t xml:space="preserve">картина – </w:t>
      </w:r>
      <w:r w:rsidR="00314242" w:rsidRPr="00E97685">
        <w:rPr>
          <w:b/>
          <w:bCs/>
        </w:rPr>
        <w:t>1 балл</w:t>
      </w:r>
      <w:r w:rsidR="00314242">
        <w:rPr>
          <w:b/>
          <w:bCs/>
        </w:rPr>
        <w:t>,</w:t>
      </w:r>
      <w:r w:rsidR="00314242">
        <w:rPr>
          <w:bCs/>
        </w:rPr>
        <w:t xml:space="preserve"> </w:t>
      </w:r>
      <w:r w:rsidR="00E97685">
        <w:rPr>
          <w:bCs/>
        </w:rPr>
        <w:t xml:space="preserve">Илья 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 балл</w:t>
      </w:r>
      <w:r w:rsidR="00E97685">
        <w:rPr>
          <w:bCs/>
        </w:rPr>
        <w:t>, Глазунов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 балл</w:t>
      </w:r>
      <w:r w:rsidR="00A93430" w:rsidRPr="00EA2970">
        <w:rPr>
          <w:bCs/>
        </w:rPr>
        <w:t xml:space="preserve">, </w:t>
      </w:r>
    </w:p>
    <w:p w:rsidR="00E97685" w:rsidRPr="00E97685" w:rsidRDefault="00E97685" w:rsidP="00E97685">
      <w:pPr>
        <w:pStyle w:val="Default"/>
        <w:ind w:left="720"/>
        <w:rPr>
          <w:bCs/>
        </w:rPr>
      </w:pPr>
      <w:r>
        <w:rPr>
          <w:bCs/>
          <w:lang w:val="en-US"/>
        </w:rPr>
        <w:t>b</w:t>
      </w:r>
      <w:r>
        <w:rPr>
          <w:bCs/>
        </w:rPr>
        <w:t xml:space="preserve">. «Блудный сын» - </w:t>
      </w:r>
      <w:r w:rsidRPr="00E97685">
        <w:rPr>
          <w:b/>
          <w:bCs/>
        </w:rPr>
        <w:t>1 балл</w:t>
      </w:r>
      <w:r>
        <w:rPr>
          <w:bCs/>
        </w:rPr>
        <w:t xml:space="preserve">, балет – </w:t>
      </w:r>
      <w:r w:rsidRPr="00E97685">
        <w:rPr>
          <w:b/>
          <w:bCs/>
        </w:rPr>
        <w:t>1 балл</w:t>
      </w:r>
      <w:r>
        <w:rPr>
          <w:bCs/>
        </w:rPr>
        <w:t xml:space="preserve">, Сергей – </w:t>
      </w:r>
      <w:r w:rsidRPr="00E97685">
        <w:rPr>
          <w:b/>
          <w:bCs/>
        </w:rPr>
        <w:t>1 балл</w:t>
      </w:r>
      <w:r>
        <w:rPr>
          <w:bCs/>
        </w:rPr>
        <w:t xml:space="preserve">, Прокофьев – </w:t>
      </w:r>
      <w:r w:rsidRPr="00E97685">
        <w:rPr>
          <w:b/>
          <w:bCs/>
        </w:rPr>
        <w:t>1 балл</w:t>
      </w:r>
      <w:r>
        <w:rPr>
          <w:bCs/>
        </w:rPr>
        <w:t xml:space="preserve">, </w:t>
      </w:r>
    </w:p>
    <w:p w:rsidR="00A93430" w:rsidRDefault="00A93430" w:rsidP="00A93430">
      <w:pPr>
        <w:pStyle w:val="Default"/>
        <w:ind w:left="720"/>
      </w:pPr>
      <w:r w:rsidRPr="00EA2970">
        <w:rPr>
          <w:b/>
        </w:rPr>
        <w:t xml:space="preserve">Примечание. </w:t>
      </w:r>
      <w:r w:rsidR="00E97685">
        <w:t>Засчитываются правильные варианты</w:t>
      </w:r>
      <w:r>
        <w:rPr>
          <w:b/>
        </w:rPr>
        <w:t xml:space="preserve"> </w:t>
      </w:r>
    </w:p>
    <w:p w:rsidR="00A93430" w:rsidRPr="00297DB1" w:rsidRDefault="00CE0577" w:rsidP="00B003A8">
      <w:pPr>
        <w:pStyle w:val="Default"/>
        <w:numPr>
          <w:ilvl w:val="0"/>
          <w:numId w:val="9"/>
        </w:numPr>
        <w:rPr>
          <w:b/>
          <w:bCs/>
        </w:rPr>
      </w:pPr>
      <w:r>
        <w:rPr>
          <w:bCs/>
        </w:rPr>
        <w:t xml:space="preserve">Человечность 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 балл</w:t>
      </w:r>
      <w:r w:rsidR="00AB09B5">
        <w:rPr>
          <w:bCs/>
        </w:rPr>
        <w:t>,</w:t>
      </w:r>
      <w:r>
        <w:rPr>
          <w:bCs/>
        </w:rPr>
        <w:t xml:space="preserve"> </w:t>
      </w:r>
      <w:r w:rsidR="001D3664">
        <w:rPr>
          <w:bCs/>
        </w:rPr>
        <w:t>уважение к старшим</w:t>
      </w:r>
      <w:r w:rsidR="00AB09B5">
        <w:rPr>
          <w:bCs/>
        </w:rPr>
        <w:t xml:space="preserve"> </w:t>
      </w:r>
      <w:r w:rsidR="00A93430" w:rsidRPr="00EA2970">
        <w:rPr>
          <w:bCs/>
        </w:rPr>
        <w:t xml:space="preserve">– </w:t>
      </w:r>
      <w:r w:rsidR="00A93430" w:rsidRPr="00EA2970">
        <w:rPr>
          <w:b/>
          <w:bCs/>
        </w:rPr>
        <w:t>1 балл</w:t>
      </w:r>
      <w:r w:rsidR="00A93430" w:rsidRPr="00EA2970">
        <w:rPr>
          <w:bCs/>
        </w:rPr>
        <w:t xml:space="preserve">, </w:t>
      </w:r>
      <w:r w:rsidR="001D3664">
        <w:rPr>
          <w:bCs/>
        </w:rPr>
        <w:t xml:space="preserve">ответственность за свои поступки – </w:t>
      </w:r>
      <w:r w:rsidR="001D3664" w:rsidRPr="001D3664">
        <w:rPr>
          <w:b/>
          <w:bCs/>
        </w:rPr>
        <w:t>1 балл</w:t>
      </w:r>
      <w:r w:rsidR="001D3664">
        <w:rPr>
          <w:bCs/>
        </w:rPr>
        <w:t xml:space="preserve">, благородство – </w:t>
      </w:r>
      <w:r w:rsidR="001D3664" w:rsidRPr="001D3664">
        <w:rPr>
          <w:b/>
          <w:bCs/>
        </w:rPr>
        <w:t>1 балл</w:t>
      </w:r>
      <w:r w:rsidR="001D3664">
        <w:rPr>
          <w:bCs/>
        </w:rPr>
        <w:t xml:space="preserve">, доброта – </w:t>
      </w:r>
      <w:r w:rsidR="001D3664" w:rsidRPr="001D3664">
        <w:rPr>
          <w:b/>
          <w:bCs/>
        </w:rPr>
        <w:t>1 балл</w:t>
      </w:r>
      <w:r w:rsidR="001D3664">
        <w:rPr>
          <w:bCs/>
        </w:rPr>
        <w:t xml:space="preserve">, </w:t>
      </w:r>
      <w:r w:rsidR="005F51ED">
        <w:rPr>
          <w:bCs/>
        </w:rPr>
        <w:t>забота о ближних</w:t>
      </w:r>
      <w:r w:rsidR="001D3664">
        <w:rPr>
          <w:bCs/>
        </w:rPr>
        <w:t xml:space="preserve"> – </w:t>
      </w:r>
      <w:r w:rsidR="001D3664" w:rsidRPr="00297DB1">
        <w:rPr>
          <w:b/>
          <w:bCs/>
        </w:rPr>
        <w:t xml:space="preserve">1 балл, </w:t>
      </w:r>
    </w:p>
    <w:p w:rsidR="00A93430" w:rsidRPr="00297DB1" w:rsidRDefault="00A93430" w:rsidP="00A93430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="00297DB1">
        <w:t xml:space="preserve">Максимальная оценка </w:t>
      </w:r>
      <w:r w:rsidR="00297DB1">
        <w:rPr>
          <w:bCs/>
        </w:rPr>
        <w:t>–</w:t>
      </w:r>
      <w:r w:rsidR="00297DB1">
        <w:t xml:space="preserve"> </w:t>
      </w:r>
      <w:r w:rsidR="00297DB1" w:rsidRPr="00314242">
        <w:rPr>
          <w:b/>
        </w:rPr>
        <w:t>1-3 балла</w:t>
      </w:r>
    </w:p>
    <w:p w:rsidR="00000DFE" w:rsidRDefault="00A93430" w:rsidP="00000DFE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</w:t>
      </w:r>
      <w:r w:rsidRPr="00EA2970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30</w:t>
      </w:r>
      <w:r w:rsidRPr="00EA2970">
        <w:rPr>
          <w:b/>
          <w:color w:val="auto"/>
        </w:rPr>
        <w:t xml:space="preserve"> </w:t>
      </w:r>
    </w:p>
    <w:p w:rsidR="00000DFE" w:rsidRPr="00A92CAF" w:rsidRDefault="00A93430" w:rsidP="00000DFE">
      <w:pPr>
        <w:pStyle w:val="Default"/>
        <w:jc w:val="center"/>
        <w:rPr>
          <w:b/>
          <w:bCs/>
        </w:rPr>
      </w:pPr>
      <w:r w:rsidRPr="00EA2970">
        <w:rPr>
          <w:b/>
          <w:color w:val="auto"/>
        </w:rPr>
        <w:lastRenderedPageBreak/>
        <w:t xml:space="preserve"> </w:t>
      </w:r>
      <w:r w:rsidR="00000DFE" w:rsidRPr="00A92CAF">
        <w:rPr>
          <w:b/>
          <w:bCs/>
        </w:rPr>
        <w:t>Предпол</w:t>
      </w:r>
      <w:r w:rsidR="00000DFE">
        <w:rPr>
          <w:b/>
          <w:bCs/>
        </w:rPr>
        <w:t>агаемый ответ и оценка задания 5</w:t>
      </w:r>
    </w:p>
    <w:p w:rsidR="00000DFE" w:rsidRPr="00EA2970" w:rsidRDefault="00000DFE" w:rsidP="00000DFE">
      <w:pPr>
        <w:pStyle w:val="Default"/>
        <w:spacing w:after="21"/>
        <w:ind w:left="720"/>
      </w:pPr>
    </w:p>
    <w:p w:rsidR="00000DFE" w:rsidRDefault="00000DFE" w:rsidP="00000DFE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>Н</w:t>
      </w:r>
      <w:r w:rsidRPr="00127AAA">
        <w:rPr>
          <w:color w:val="auto"/>
        </w:rPr>
        <w:t>оминативное название</w:t>
      </w:r>
      <w:r w:rsidRPr="00127AAA">
        <w:rPr>
          <w:b/>
          <w:color w:val="auto"/>
        </w:rPr>
        <w:t xml:space="preserve"> – 1 балл, </w:t>
      </w:r>
      <w:r w:rsidRPr="00127AAA">
        <w:rPr>
          <w:color w:val="auto"/>
        </w:rPr>
        <w:t xml:space="preserve">метафорическое название – </w:t>
      </w:r>
      <w:r w:rsidRPr="00127AAA">
        <w:rPr>
          <w:b/>
          <w:color w:val="auto"/>
        </w:rPr>
        <w:t>2 балла</w:t>
      </w:r>
      <w:r w:rsidRPr="00127AAA">
        <w:rPr>
          <w:color w:val="auto"/>
        </w:rPr>
        <w:t xml:space="preserve">, использование    цитаты – </w:t>
      </w:r>
      <w:r w:rsidRPr="00127AAA">
        <w:rPr>
          <w:b/>
          <w:color w:val="auto"/>
        </w:rPr>
        <w:t>3 балла</w:t>
      </w:r>
      <w:r w:rsidRPr="00127AAA">
        <w:rPr>
          <w:color w:val="auto"/>
        </w:rPr>
        <w:t>,</w:t>
      </w:r>
    </w:p>
    <w:p w:rsidR="00000DFE" w:rsidRDefault="00000DFE" w:rsidP="00000DFE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 xml:space="preserve">Личное отношение к событию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4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 xml:space="preserve">, </w:t>
      </w:r>
    </w:p>
    <w:p w:rsidR="00000DFE" w:rsidRDefault="00000DFE" w:rsidP="00000DFE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 xml:space="preserve">Примеры музыкальных произведений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3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>,</w:t>
      </w:r>
    </w:p>
    <w:p w:rsidR="00000DFE" w:rsidRDefault="00000DFE" w:rsidP="00000DFE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 xml:space="preserve">Оригинальность изложения – </w:t>
      </w:r>
      <w:r w:rsidRPr="000E4E61">
        <w:rPr>
          <w:b/>
          <w:color w:val="auto"/>
        </w:rPr>
        <w:t>1-3 балла</w:t>
      </w:r>
      <w:r>
        <w:rPr>
          <w:color w:val="auto"/>
        </w:rPr>
        <w:t>,</w:t>
      </w:r>
    </w:p>
    <w:p w:rsidR="00000DFE" w:rsidRDefault="00000DFE" w:rsidP="00000DFE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 xml:space="preserve">Грамотность текста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2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>,</w:t>
      </w:r>
    </w:p>
    <w:p w:rsidR="00000DFE" w:rsidRPr="003145AB" w:rsidRDefault="00000DFE" w:rsidP="00000DFE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A93430" w:rsidRPr="00EA2970" w:rsidRDefault="00A93430" w:rsidP="00A93430">
      <w:pPr>
        <w:pStyle w:val="Default"/>
        <w:spacing w:after="21"/>
      </w:pPr>
    </w:p>
    <w:p w:rsidR="005C0FCF" w:rsidRDefault="005C0FCF" w:rsidP="005C0FCF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6</w:t>
      </w:r>
    </w:p>
    <w:p w:rsidR="005C0FCF" w:rsidRPr="00A92CAF" w:rsidRDefault="005C0FCF" w:rsidP="005C0FCF">
      <w:pPr>
        <w:pStyle w:val="Default"/>
        <w:jc w:val="center"/>
        <w:rPr>
          <w:b/>
          <w:bCs/>
        </w:rPr>
      </w:pP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5C0FCF" w:rsidRPr="00990F9B" w:rsidTr="00057C98">
        <w:tc>
          <w:tcPr>
            <w:tcW w:w="4111" w:type="dxa"/>
          </w:tcPr>
          <w:p w:rsidR="005C0FCF" w:rsidRPr="00990F9B" w:rsidRDefault="005C0FCF" w:rsidP="00057C98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5C0FCF" w:rsidRPr="00990F9B" w:rsidRDefault="005C0FCF" w:rsidP="00057C98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 (название группы)</w:t>
            </w:r>
          </w:p>
        </w:tc>
      </w:tr>
      <w:tr w:rsidR="005C0FCF" w:rsidRPr="00990F9B" w:rsidTr="00057C98">
        <w:tc>
          <w:tcPr>
            <w:tcW w:w="4111" w:type="dxa"/>
          </w:tcPr>
          <w:p w:rsidR="005C0FCF" w:rsidRPr="00990F9B" w:rsidRDefault="005C0FCF" w:rsidP="00057C98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Глобус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, МХАТ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, Табакерка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5C0FCF" w:rsidRPr="00990F9B" w:rsidRDefault="005C0FCF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Драматические – </w:t>
            </w:r>
            <w:r w:rsidRPr="00990F9B">
              <w:rPr>
                <w:b/>
                <w:bCs/>
                <w:i/>
              </w:rPr>
              <w:t>1 бал</w:t>
            </w:r>
            <w:r w:rsidR="00F26F35">
              <w:rPr>
                <w:b/>
                <w:bCs/>
                <w:i/>
              </w:rPr>
              <w:t>л</w:t>
            </w:r>
            <w:r w:rsidRPr="00990F9B">
              <w:rPr>
                <w:b/>
                <w:bCs/>
                <w:i/>
              </w:rPr>
              <w:t>,</w:t>
            </w:r>
            <w:r w:rsidRPr="00990F9B">
              <w:rPr>
                <w:bCs/>
                <w:i/>
              </w:rPr>
              <w:t xml:space="preserve"> театры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</w:tr>
      <w:tr w:rsidR="005C0FCF" w:rsidRPr="00990F9B" w:rsidTr="00057C98">
        <w:tc>
          <w:tcPr>
            <w:tcW w:w="4111" w:type="dxa"/>
          </w:tcPr>
          <w:p w:rsidR="005C0FCF" w:rsidRPr="00990F9B" w:rsidRDefault="005C0FCF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Уффици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</w:t>
            </w:r>
            <w:proofErr w:type="spellStart"/>
            <w:r w:rsidRPr="00990F9B">
              <w:rPr>
                <w:bCs/>
                <w:i/>
              </w:rPr>
              <w:t>Орсе</w:t>
            </w:r>
            <w:proofErr w:type="spellEnd"/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  <w:r w:rsidR="00827932">
              <w:rPr>
                <w:bCs/>
                <w:i/>
              </w:rPr>
              <w:t>, Эрарта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5C0FCF" w:rsidRPr="00990F9B" w:rsidRDefault="005C0FCF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Музеи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  <w:tr w:rsidR="005C0FCF" w:rsidRPr="00990F9B" w:rsidTr="00057C98">
        <w:tc>
          <w:tcPr>
            <w:tcW w:w="4111" w:type="dxa"/>
          </w:tcPr>
          <w:p w:rsidR="005C0FCF" w:rsidRPr="00F94911" w:rsidRDefault="005C0FCF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Ковент-Гарден – </w:t>
            </w:r>
            <w:r w:rsidRPr="00990F9B">
              <w:rPr>
                <w:b/>
                <w:bCs/>
                <w:i/>
              </w:rPr>
              <w:t xml:space="preserve">1 балл, </w:t>
            </w:r>
            <w:r w:rsidRPr="00990F9B">
              <w:rPr>
                <w:bCs/>
                <w:i/>
              </w:rPr>
              <w:t xml:space="preserve">Ла Скала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Мариинский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  <w:tc>
          <w:tcPr>
            <w:tcW w:w="4677" w:type="dxa"/>
          </w:tcPr>
          <w:p w:rsidR="005C0FCF" w:rsidRPr="00990F9B" w:rsidRDefault="005C0FCF" w:rsidP="00057C98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Театры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оперы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и балета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</w:tbl>
    <w:p w:rsidR="005C0FCF" w:rsidRPr="00990F9B" w:rsidRDefault="005C0FCF" w:rsidP="005C0FCF">
      <w:pPr>
        <w:pStyle w:val="Default"/>
        <w:jc w:val="center"/>
        <w:rPr>
          <w:b/>
          <w:bCs/>
          <w:sz w:val="22"/>
          <w:szCs w:val="22"/>
        </w:rPr>
      </w:pPr>
    </w:p>
    <w:p w:rsidR="005C0FCF" w:rsidRPr="003145AB" w:rsidRDefault="005C0FCF" w:rsidP="005C0FCF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110F0B" w:rsidRPr="00EA2970" w:rsidRDefault="00110F0B" w:rsidP="00110F0B">
      <w:pPr>
        <w:pStyle w:val="Default"/>
        <w:ind w:left="720"/>
        <w:rPr>
          <w:bCs/>
        </w:rPr>
      </w:pPr>
    </w:p>
    <w:p w:rsidR="00326E72" w:rsidRPr="00A92CAF" w:rsidRDefault="00326E72" w:rsidP="00084ED3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7</w:t>
      </w: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326E72" w:rsidRPr="00990F9B" w:rsidTr="00990A85">
        <w:tc>
          <w:tcPr>
            <w:tcW w:w="4111" w:type="dxa"/>
          </w:tcPr>
          <w:p w:rsidR="00326E72" w:rsidRPr="00990F9B" w:rsidRDefault="00326E72" w:rsidP="00990A85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326E72" w:rsidRPr="00990F9B" w:rsidRDefault="00326E72" w:rsidP="00990A85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 (название группы)</w:t>
            </w:r>
          </w:p>
        </w:tc>
      </w:tr>
      <w:tr w:rsidR="00326E72" w:rsidRPr="00990F9B" w:rsidTr="00990A85">
        <w:tc>
          <w:tcPr>
            <w:tcW w:w="4111" w:type="dxa"/>
          </w:tcPr>
          <w:p w:rsidR="00326E72" w:rsidRPr="00990F9B" w:rsidRDefault="00326E72" w:rsidP="00990A85">
            <w:pPr>
              <w:pStyle w:val="Default"/>
              <w:jc w:val="both"/>
              <w:rPr>
                <w:bCs/>
                <w:i/>
              </w:rPr>
            </w:pPr>
            <w:proofErr w:type="spellStart"/>
            <w:r>
              <w:rPr>
                <w:bCs/>
                <w:i/>
              </w:rPr>
              <w:t>Простиль</w:t>
            </w:r>
            <w:proofErr w:type="spellEnd"/>
            <w:r>
              <w:rPr>
                <w:bCs/>
                <w:i/>
              </w:rPr>
              <w:t xml:space="preserve"> 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, Периптер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Толос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326E72" w:rsidRPr="00722E16" w:rsidRDefault="00326E72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Тип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</w:t>
            </w:r>
            <w:r w:rsidR="002F134A">
              <w:rPr>
                <w:b/>
                <w:bCs/>
                <w:i/>
              </w:rPr>
              <w:t>л</w:t>
            </w:r>
            <w:bookmarkStart w:id="0" w:name="_GoBack"/>
            <w:bookmarkEnd w:id="0"/>
            <w:r w:rsidRPr="00990F9B">
              <w:rPr>
                <w:b/>
                <w:bCs/>
                <w:i/>
              </w:rPr>
              <w:t>,</w:t>
            </w:r>
            <w:r>
              <w:rPr>
                <w:bCs/>
                <w:i/>
              </w:rPr>
              <w:t xml:space="preserve"> древнегреческого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/>
                <w:bCs/>
                <w:i/>
              </w:rPr>
              <w:t xml:space="preserve">, </w:t>
            </w:r>
            <w:r w:rsidRPr="00722E16">
              <w:rPr>
                <w:bCs/>
                <w:i/>
              </w:rPr>
              <w:t>храма –</w:t>
            </w:r>
            <w:r>
              <w:rPr>
                <w:b/>
                <w:bCs/>
                <w:i/>
              </w:rPr>
              <w:t xml:space="preserve"> 1 балл </w:t>
            </w:r>
          </w:p>
        </w:tc>
      </w:tr>
      <w:tr w:rsidR="00326E72" w:rsidRPr="00990F9B" w:rsidTr="00990A85">
        <w:tc>
          <w:tcPr>
            <w:tcW w:w="4111" w:type="dxa"/>
          </w:tcPr>
          <w:p w:rsidR="00326E72" w:rsidRPr="00990F9B" w:rsidRDefault="00326E72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Дорический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Коринфский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 , Ионический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326E72" w:rsidRPr="00990F9B" w:rsidRDefault="00326E72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 xml:space="preserve">Древнегреческий </w:t>
            </w:r>
            <w:r w:rsidRPr="00722E16">
              <w:rPr>
                <w:bCs/>
                <w:i/>
              </w:rPr>
              <w:t>–</w:t>
            </w:r>
            <w:r>
              <w:rPr>
                <w:b/>
                <w:bCs/>
                <w:i/>
              </w:rPr>
              <w:t xml:space="preserve"> 1 балл,</w:t>
            </w:r>
            <w:r>
              <w:rPr>
                <w:bCs/>
                <w:i/>
              </w:rPr>
              <w:t xml:space="preserve">  архитектурный 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/>
                <w:bCs/>
                <w:i/>
              </w:rPr>
              <w:t xml:space="preserve">, </w:t>
            </w:r>
            <w:r w:rsidRPr="00722E16">
              <w:rPr>
                <w:bCs/>
                <w:i/>
              </w:rPr>
              <w:t>ордер –</w:t>
            </w:r>
            <w:r>
              <w:rPr>
                <w:b/>
                <w:bCs/>
                <w:i/>
              </w:rPr>
              <w:t xml:space="preserve"> 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  <w:tr w:rsidR="00326E72" w:rsidRPr="00990F9B" w:rsidTr="00990A85">
        <w:tc>
          <w:tcPr>
            <w:tcW w:w="4111" w:type="dxa"/>
          </w:tcPr>
          <w:p w:rsidR="00326E72" w:rsidRPr="00F94911" w:rsidRDefault="00326E72" w:rsidP="00326E72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Готика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Эклектика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 xml:space="preserve">1 балл, </w:t>
            </w:r>
            <w:r>
              <w:rPr>
                <w:bCs/>
                <w:i/>
              </w:rPr>
              <w:t>Конструктивизм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326E72" w:rsidRPr="00990F9B" w:rsidRDefault="00326E72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Архитектурный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стиль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</w:tbl>
    <w:p w:rsidR="00326E72" w:rsidRDefault="00326E72" w:rsidP="00326E72">
      <w:pPr>
        <w:pStyle w:val="Default"/>
        <w:rPr>
          <w:b/>
        </w:rPr>
      </w:pPr>
      <w:r>
        <w:rPr>
          <w:b/>
        </w:rPr>
        <w:t xml:space="preserve">    </w:t>
      </w:r>
    </w:p>
    <w:p w:rsidR="00326E72" w:rsidRPr="00525892" w:rsidRDefault="00326E72" w:rsidP="00326E72">
      <w:pPr>
        <w:pStyle w:val="Default"/>
        <w:rPr>
          <w:bCs/>
          <w:sz w:val="22"/>
          <w:szCs w:val="22"/>
        </w:rPr>
      </w:pPr>
      <w:r>
        <w:rPr>
          <w:b/>
        </w:rPr>
        <w:t xml:space="preserve">    </w:t>
      </w:r>
      <w:r w:rsidRPr="00A92CAF">
        <w:rPr>
          <w:b/>
        </w:rPr>
        <w:t>Примечание.</w:t>
      </w:r>
      <w:r>
        <w:rPr>
          <w:b/>
        </w:rPr>
        <w:t xml:space="preserve"> </w:t>
      </w:r>
      <w:r>
        <w:t xml:space="preserve">Верное значение термина </w:t>
      </w:r>
      <w:r w:rsidRPr="00BC5697">
        <w:rPr>
          <w:bCs/>
        </w:rPr>
        <w:t xml:space="preserve">– </w:t>
      </w:r>
      <w:r w:rsidRPr="00BC5697">
        <w:rPr>
          <w:b/>
          <w:bCs/>
        </w:rPr>
        <w:t>1-3 балла</w:t>
      </w:r>
    </w:p>
    <w:p w:rsidR="00326E72" w:rsidRPr="00990F9B" w:rsidRDefault="00326E72" w:rsidP="00326E72">
      <w:pPr>
        <w:pStyle w:val="Default"/>
        <w:jc w:val="center"/>
        <w:rPr>
          <w:b/>
          <w:bCs/>
          <w:sz w:val="22"/>
          <w:szCs w:val="22"/>
        </w:rPr>
      </w:pPr>
    </w:p>
    <w:p w:rsidR="00326E72" w:rsidRDefault="00326E72" w:rsidP="00326E72">
      <w:pPr>
        <w:pStyle w:val="Default"/>
        <w:ind w:left="720"/>
        <w:rPr>
          <w:b/>
          <w:color w:val="auto"/>
        </w:rPr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20</w:t>
      </w:r>
      <w:r w:rsidRPr="00A92CAF">
        <w:rPr>
          <w:b/>
          <w:color w:val="auto"/>
        </w:rPr>
        <w:t xml:space="preserve">  </w:t>
      </w:r>
    </w:p>
    <w:p w:rsidR="00084ED3" w:rsidRDefault="00084ED3" w:rsidP="00084ED3">
      <w:pPr>
        <w:pStyle w:val="Default"/>
        <w:jc w:val="center"/>
        <w:rPr>
          <w:b/>
          <w:bCs/>
        </w:rPr>
      </w:pPr>
    </w:p>
    <w:p w:rsidR="00084ED3" w:rsidRDefault="00084ED3" w:rsidP="00084ED3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8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6379"/>
        <w:gridCol w:w="2409"/>
      </w:tblGrid>
      <w:tr w:rsidR="00084ED3" w:rsidTr="00990A85">
        <w:tc>
          <w:tcPr>
            <w:tcW w:w="6379" w:type="dxa"/>
          </w:tcPr>
          <w:p w:rsidR="00084ED3" w:rsidRPr="004E7597" w:rsidRDefault="00084ED3" w:rsidP="00990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409" w:type="dxa"/>
          </w:tcPr>
          <w:p w:rsidR="00084ED3" w:rsidRPr="004E7597" w:rsidRDefault="00084ED3" w:rsidP="00990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Название школы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084ED3" w:rsidTr="00990A85">
        <w:tc>
          <w:tcPr>
            <w:tcW w:w="6379" w:type="dxa"/>
          </w:tcPr>
          <w:p w:rsidR="00084ED3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Слоган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Схема изображения, оформление 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по содержанию 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Креативность, оригинальность замысла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Единый стиль 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Аккуратность оформления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  <w:tr w:rsidR="00084ED3" w:rsidTr="00990A85">
        <w:tc>
          <w:tcPr>
            <w:tcW w:w="6379" w:type="dxa"/>
          </w:tcPr>
          <w:p w:rsidR="00084ED3" w:rsidRPr="004E7597" w:rsidRDefault="00084ED3" w:rsidP="00084E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2409" w:type="dxa"/>
          </w:tcPr>
          <w:p w:rsidR="00084ED3" w:rsidRPr="00A8332F" w:rsidRDefault="00084ED3" w:rsidP="0099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</w:tbl>
    <w:p w:rsidR="00084ED3" w:rsidRDefault="00084ED3" w:rsidP="00084ED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084ED3" w:rsidRDefault="00084ED3" w:rsidP="00084ED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33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084ED3" w:rsidRPr="003145AB" w:rsidRDefault="00084ED3" w:rsidP="00326E72">
      <w:pPr>
        <w:pStyle w:val="Default"/>
        <w:ind w:left="720"/>
      </w:pPr>
    </w:p>
    <w:p w:rsidR="00C31D89" w:rsidRDefault="00C31D89" w:rsidP="00C31D8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Максимальная оценка за все задания </w:t>
      </w:r>
      <w:r w:rsidR="007D7024">
        <w:rPr>
          <w:rFonts w:ascii="Times New Roman" w:hAnsi="Times New Roman" w:cs="Times New Roman"/>
          <w:b/>
          <w:color w:val="auto"/>
          <w:sz w:val="24"/>
          <w:szCs w:val="24"/>
        </w:rPr>
        <w:t>256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35125F" w:rsidRPr="00EA2970" w:rsidRDefault="0035125F" w:rsidP="000420B3">
      <w:pPr>
        <w:pStyle w:val="Default"/>
        <w:spacing w:after="21"/>
        <w:ind w:left="1440"/>
      </w:pPr>
    </w:p>
    <w:p w:rsidR="00F52D01" w:rsidRPr="00EA2970" w:rsidRDefault="0035125F" w:rsidP="00F52D01">
      <w:pPr>
        <w:pStyle w:val="Default"/>
        <w:spacing w:after="21"/>
        <w:ind w:left="720"/>
      </w:pPr>
      <w:r w:rsidRPr="00EA2970">
        <w:t xml:space="preserve"> </w:t>
      </w:r>
      <w:r w:rsidR="00F52D01" w:rsidRPr="00EA2970">
        <w:t xml:space="preserve"> </w:t>
      </w:r>
    </w:p>
    <w:p w:rsidR="0035125F" w:rsidRPr="00EA2970" w:rsidRDefault="0035125F" w:rsidP="00F52D01">
      <w:pPr>
        <w:pStyle w:val="Default"/>
        <w:spacing w:after="21"/>
        <w:ind w:left="720"/>
      </w:pPr>
    </w:p>
    <w:p w:rsidR="00C31D89" w:rsidRPr="00383C7F" w:rsidRDefault="00C31D89" w:rsidP="00C31D89">
      <w:pPr>
        <w:pStyle w:val="Default"/>
        <w:spacing w:after="21"/>
        <w:ind w:left="720"/>
        <w:jc w:val="center"/>
        <w:rPr>
          <w:b/>
        </w:rPr>
      </w:pPr>
      <w:r w:rsidRPr="00383C7F">
        <w:rPr>
          <w:b/>
        </w:rPr>
        <w:t>ВНИМАНИЕ</w:t>
      </w:r>
      <w:r>
        <w:rPr>
          <w:b/>
        </w:rPr>
        <w:t>, ПЕРЕВОД БАЛЛОВ</w:t>
      </w:r>
      <w:r w:rsidRPr="00383C7F">
        <w:rPr>
          <w:b/>
        </w:rPr>
        <w:t>!</w:t>
      </w:r>
    </w:p>
    <w:p w:rsidR="00C31D89" w:rsidRDefault="00C31D89" w:rsidP="00C31D89">
      <w:pPr>
        <w:pStyle w:val="Default"/>
        <w:spacing w:after="21"/>
        <w:ind w:left="720"/>
        <w:jc w:val="both"/>
      </w:pPr>
      <w:r>
        <w:t xml:space="preserve">    Оценка выполнения участником любого задания не может быть отрицательной. Минимальная оценка, выставляемая за выполнение отдельно взятого задания -  0 баллов. </w:t>
      </w:r>
    </w:p>
    <w:p w:rsidR="00C31D89" w:rsidRDefault="00C31D89" w:rsidP="00C31D89">
      <w:pPr>
        <w:pStyle w:val="Default"/>
        <w:spacing w:after="21"/>
        <w:ind w:left="720"/>
        <w:jc w:val="both"/>
      </w:pPr>
      <w:r>
        <w:t xml:space="preserve">    Итоговая оценка за выполнение заданий определяется путем сложения суммы баллов, набранных участником за выполнение заданий с последующим приведением к 100-балльной системе. </w:t>
      </w:r>
    </w:p>
    <w:p w:rsidR="00C31D89" w:rsidRPr="00383C7F" w:rsidRDefault="00C31D89" w:rsidP="00C31D89">
      <w:pPr>
        <w:pStyle w:val="Default"/>
        <w:spacing w:after="21"/>
        <w:ind w:left="720"/>
        <w:jc w:val="both"/>
        <w:rPr>
          <w:b/>
        </w:rPr>
      </w:pPr>
      <w:r w:rsidRPr="00383C7F">
        <w:rPr>
          <w:b/>
        </w:rPr>
        <w:t xml:space="preserve">Перевод баллов осуществляется по формуле: </w:t>
      </w:r>
    </w:p>
    <w:p w:rsidR="00400CDA" w:rsidRDefault="00400CDA" w:rsidP="00400CDA">
      <w:pPr>
        <w:pStyle w:val="Default"/>
        <w:spacing w:after="21"/>
        <w:ind w:left="720"/>
        <w:jc w:val="both"/>
      </w:pPr>
      <w:r>
        <w:t xml:space="preserve">Полученная сумма баллов </w:t>
      </w:r>
      <w:r>
        <w:rPr>
          <w:b/>
        </w:rPr>
        <w:t>195</w:t>
      </w:r>
    </w:p>
    <w:p w:rsidR="00400CDA" w:rsidRPr="00383C7F" w:rsidRDefault="00400CDA" w:rsidP="00400CDA">
      <w:pPr>
        <w:pStyle w:val="Default"/>
        <w:spacing w:after="21"/>
        <w:ind w:left="720"/>
        <w:jc w:val="both"/>
      </w:pPr>
      <w:proofErr w:type="gramStart"/>
      <w:r>
        <w:t xml:space="preserve">100 </w:t>
      </w:r>
      <w:r w:rsidR="007D7024">
        <w:t>:</w:t>
      </w:r>
      <w:proofErr w:type="gramEnd"/>
      <w:r w:rsidR="007D7024">
        <w:t xml:space="preserve"> 256</w:t>
      </w:r>
      <w:r>
        <w:t xml:space="preserve"> </w:t>
      </w:r>
      <w:r>
        <w:rPr>
          <w:lang w:val="en-US"/>
        </w:rPr>
        <w:t>x</w:t>
      </w:r>
      <w:r>
        <w:t xml:space="preserve"> </w:t>
      </w:r>
      <w:r>
        <w:rPr>
          <w:b/>
        </w:rPr>
        <w:t>195</w:t>
      </w:r>
      <w:r w:rsidR="007D7024">
        <w:t xml:space="preserve"> = 76,17</w:t>
      </w:r>
      <w:r>
        <w:t xml:space="preserve"> Результат округляется до сотых.</w:t>
      </w:r>
    </w:p>
    <w:p w:rsidR="00F52D01" w:rsidRPr="00EA2970" w:rsidRDefault="00F52D01" w:rsidP="00F52D01">
      <w:pPr>
        <w:pStyle w:val="Default"/>
        <w:spacing w:after="21"/>
        <w:ind w:left="720"/>
      </w:pPr>
    </w:p>
    <w:p w:rsidR="00F52D01" w:rsidRPr="00EA2970" w:rsidRDefault="00F52D01" w:rsidP="00F52D01">
      <w:pPr>
        <w:pStyle w:val="Default"/>
        <w:spacing w:after="21"/>
        <w:ind w:left="720"/>
      </w:pPr>
    </w:p>
    <w:p w:rsidR="00F52D01" w:rsidRPr="00EA2970" w:rsidRDefault="00F52D01" w:rsidP="00F52D01">
      <w:pPr>
        <w:pStyle w:val="Default"/>
        <w:spacing w:after="21"/>
        <w:ind w:left="720"/>
      </w:pPr>
    </w:p>
    <w:p w:rsidR="00F52D01" w:rsidRPr="00EA2970" w:rsidRDefault="00F52D01" w:rsidP="00F52D01">
      <w:pPr>
        <w:pStyle w:val="Default"/>
        <w:spacing w:after="21"/>
        <w:ind w:left="720"/>
      </w:pPr>
    </w:p>
    <w:p w:rsidR="00060B2D" w:rsidRPr="00EA2970" w:rsidRDefault="00060B2D" w:rsidP="00F52D01">
      <w:pPr>
        <w:rPr>
          <w:rFonts w:ascii="Times New Roman" w:hAnsi="Times New Roman" w:cs="Times New Roman"/>
          <w:sz w:val="24"/>
          <w:szCs w:val="24"/>
        </w:rPr>
      </w:pPr>
    </w:p>
    <w:sectPr w:rsidR="00060B2D" w:rsidRPr="00EA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2C45"/>
    <w:multiLevelType w:val="hybridMultilevel"/>
    <w:tmpl w:val="7EB4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7E61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93105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37756"/>
    <w:multiLevelType w:val="hybridMultilevel"/>
    <w:tmpl w:val="A4168F2A"/>
    <w:lvl w:ilvl="0" w:tplc="B37AF42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50110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E5170"/>
    <w:multiLevelType w:val="hybridMultilevel"/>
    <w:tmpl w:val="93802DD2"/>
    <w:lvl w:ilvl="0" w:tplc="F99E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927BC"/>
    <w:multiLevelType w:val="hybridMultilevel"/>
    <w:tmpl w:val="7EB4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57CBD"/>
    <w:multiLevelType w:val="hybridMultilevel"/>
    <w:tmpl w:val="94FE451A"/>
    <w:lvl w:ilvl="0" w:tplc="A3F457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07BB5"/>
    <w:multiLevelType w:val="hybridMultilevel"/>
    <w:tmpl w:val="CB46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F7441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604D8"/>
    <w:multiLevelType w:val="hybridMultilevel"/>
    <w:tmpl w:val="C35AF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445DE"/>
    <w:multiLevelType w:val="hybridMultilevel"/>
    <w:tmpl w:val="14F6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5A53"/>
    <w:multiLevelType w:val="hybridMultilevel"/>
    <w:tmpl w:val="A8C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CB8"/>
    <w:multiLevelType w:val="hybridMultilevel"/>
    <w:tmpl w:val="4D7C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F7BF4"/>
    <w:multiLevelType w:val="hybridMultilevel"/>
    <w:tmpl w:val="F1165E1A"/>
    <w:lvl w:ilvl="0" w:tplc="734A60F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8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3"/>
  </w:num>
  <w:num w:numId="10">
    <w:abstractNumId w:val="0"/>
  </w:num>
  <w:num w:numId="11">
    <w:abstractNumId w:val="13"/>
  </w:num>
  <w:num w:numId="12">
    <w:abstractNumId w:val="1"/>
  </w:num>
  <w:num w:numId="13">
    <w:abstractNumId w:val="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0DFE"/>
    <w:rsid w:val="000202CA"/>
    <w:rsid w:val="000420B3"/>
    <w:rsid w:val="00060B2D"/>
    <w:rsid w:val="00084ED3"/>
    <w:rsid w:val="00110F0B"/>
    <w:rsid w:val="00116B26"/>
    <w:rsid w:val="0016503E"/>
    <w:rsid w:val="0016506C"/>
    <w:rsid w:val="001C1FFB"/>
    <w:rsid w:val="001D3664"/>
    <w:rsid w:val="002040C0"/>
    <w:rsid w:val="00297DB1"/>
    <w:rsid w:val="002F134A"/>
    <w:rsid w:val="00305869"/>
    <w:rsid w:val="00305963"/>
    <w:rsid w:val="00314242"/>
    <w:rsid w:val="00326E72"/>
    <w:rsid w:val="00331EFA"/>
    <w:rsid w:val="0033733A"/>
    <w:rsid w:val="0035125F"/>
    <w:rsid w:val="00363916"/>
    <w:rsid w:val="00376DB4"/>
    <w:rsid w:val="003B72B6"/>
    <w:rsid w:val="003D1BB3"/>
    <w:rsid w:val="003D2CAD"/>
    <w:rsid w:val="00400CDA"/>
    <w:rsid w:val="004A33B2"/>
    <w:rsid w:val="00591EB3"/>
    <w:rsid w:val="00593B95"/>
    <w:rsid w:val="005B151B"/>
    <w:rsid w:val="005B7FBB"/>
    <w:rsid w:val="005C0FCF"/>
    <w:rsid w:val="005C3845"/>
    <w:rsid w:val="005F51ED"/>
    <w:rsid w:val="00601B8A"/>
    <w:rsid w:val="006B1E6A"/>
    <w:rsid w:val="006D0B76"/>
    <w:rsid w:val="006F0959"/>
    <w:rsid w:val="006F598D"/>
    <w:rsid w:val="007431D3"/>
    <w:rsid w:val="00752960"/>
    <w:rsid w:val="0075604D"/>
    <w:rsid w:val="007755F6"/>
    <w:rsid w:val="00780B60"/>
    <w:rsid w:val="007942E3"/>
    <w:rsid w:val="007C3A99"/>
    <w:rsid w:val="007D7024"/>
    <w:rsid w:val="00827932"/>
    <w:rsid w:val="00831359"/>
    <w:rsid w:val="008767C4"/>
    <w:rsid w:val="00884DAB"/>
    <w:rsid w:val="0088538D"/>
    <w:rsid w:val="00886E4A"/>
    <w:rsid w:val="008A4A24"/>
    <w:rsid w:val="008E5FB5"/>
    <w:rsid w:val="008F659F"/>
    <w:rsid w:val="00902D0A"/>
    <w:rsid w:val="009564F3"/>
    <w:rsid w:val="00970011"/>
    <w:rsid w:val="009739B9"/>
    <w:rsid w:val="009A1960"/>
    <w:rsid w:val="009A5552"/>
    <w:rsid w:val="009A5BC8"/>
    <w:rsid w:val="009D5232"/>
    <w:rsid w:val="00A63705"/>
    <w:rsid w:val="00A93430"/>
    <w:rsid w:val="00A95EB3"/>
    <w:rsid w:val="00AA2EA0"/>
    <w:rsid w:val="00AB09B5"/>
    <w:rsid w:val="00AD214F"/>
    <w:rsid w:val="00B003A8"/>
    <w:rsid w:val="00B5169E"/>
    <w:rsid w:val="00B85445"/>
    <w:rsid w:val="00B86E48"/>
    <w:rsid w:val="00B90CBD"/>
    <w:rsid w:val="00B922A0"/>
    <w:rsid w:val="00BE2021"/>
    <w:rsid w:val="00BF6AF1"/>
    <w:rsid w:val="00C243B4"/>
    <w:rsid w:val="00C31D89"/>
    <w:rsid w:val="00C93699"/>
    <w:rsid w:val="00CA43E7"/>
    <w:rsid w:val="00CC10E6"/>
    <w:rsid w:val="00CE0577"/>
    <w:rsid w:val="00DA12BF"/>
    <w:rsid w:val="00DD0CA7"/>
    <w:rsid w:val="00E20694"/>
    <w:rsid w:val="00E24CA4"/>
    <w:rsid w:val="00E270C0"/>
    <w:rsid w:val="00E3432D"/>
    <w:rsid w:val="00E97685"/>
    <w:rsid w:val="00EA2970"/>
    <w:rsid w:val="00EC2492"/>
    <w:rsid w:val="00EC33B2"/>
    <w:rsid w:val="00F0416D"/>
    <w:rsid w:val="00F14373"/>
    <w:rsid w:val="00F26F35"/>
    <w:rsid w:val="00F4605B"/>
    <w:rsid w:val="00F52D01"/>
    <w:rsid w:val="00F56DC6"/>
    <w:rsid w:val="00F7186A"/>
    <w:rsid w:val="00FB4DF0"/>
    <w:rsid w:val="00FE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A0B0"/>
  <w15:chartTrackingRefBased/>
  <w15:docId w15:val="{50307839-AE49-4CD6-A9C9-E6ED11C0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4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6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52D01"/>
    <w:pPr>
      <w:ind w:left="720"/>
      <w:contextualSpacing/>
    </w:pPr>
  </w:style>
  <w:style w:type="table" w:styleId="a4">
    <w:name w:val="Table Grid"/>
    <w:basedOn w:val="a1"/>
    <w:uiPriority w:val="39"/>
    <w:rsid w:val="005C0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2021-08-16T14:31:00Z</dcterms:created>
  <dcterms:modified xsi:type="dcterms:W3CDTF">2021-09-11T15:31:00Z</dcterms:modified>
</cp:coreProperties>
</file>